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E2" w:rsidRPr="0066340E" w:rsidRDefault="00EC02E2" w:rsidP="0066340E">
      <w:pPr>
        <w:jc w:val="center"/>
        <w:rPr>
          <w:rStyle w:val="Vurgu"/>
          <w:rFonts w:ascii="Times New Roman" w:hAnsi="Times New Roman" w:cs="Times New Roman"/>
          <w:b/>
          <w:i w:val="0"/>
          <w:color w:val="000000"/>
          <w:sz w:val="36"/>
          <w:szCs w:val="23"/>
          <w:shd w:val="clear" w:color="auto" w:fill="FFFFFF"/>
        </w:rPr>
      </w:pPr>
    </w:p>
    <w:p w:rsidR="00EC02E2" w:rsidRPr="0066340E" w:rsidRDefault="00EC02E2" w:rsidP="0066340E">
      <w:pPr>
        <w:jc w:val="center"/>
        <w:rPr>
          <w:rStyle w:val="Vurgu"/>
          <w:rFonts w:ascii="Times New Roman" w:hAnsi="Times New Roman" w:cs="Times New Roman"/>
          <w:b/>
          <w:i w:val="0"/>
          <w:color w:val="000000"/>
          <w:sz w:val="40"/>
          <w:szCs w:val="23"/>
          <w:shd w:val="clear" w:color="auto" w:fill="FFFFFF"/>
        </w:rPr>
      </w:pPr>
      <w:r w:rsidRPr="0066340E">
        <w:rPr>
          <w:rStyle w:val="Vurgu"/>
          <w:rFonts w:ascii="Times New Roman" w:hAnsi="Times New Roman" w:cs="Times New Roman"/>
          <w:b/>
          <w:i w:val="0"/>
          <w:color w:val="000000"/>
          <w:sz w:val="40"/>
          <w:szCs w:val="23"/>
          <w:shd w:val="clear" w:color="auto" w:fill="FFFFFF"/>
        </w:rPr>
        <w:t>DYNED PROGRAMI</w:t>
      </w:r>
    </w:p>
    <w:p w:rsidR="00A124A7" w:rsidRPr="0066340E" w:rsidRDefault="00347D7C" w:rsidP="0066340E">
      <w:pPr>
        <w:rPr>
          <w:rStyle w:val="Vurgu"/>
          <w:rFonts w:ascii="Times New Roman" w:hAnsi="Times New Roman" w:cs="Times New Roman"/>
          <w:b/>
          <w:i w:val="0"/>
          <w:color w:val="000000"/>
          <w:sz w:val="28"/>
          <w:szCs w:val="23"/>
          <w:shd w:val="clear" w:color="auto" w:fill="FFFFFF"/>
        </w:rPr>
      </w:pPr>
      <w:r w:rsidRPr="0066340E">
        <w:rPr>
          <w:rStyle w:val="Vurgu"/>
          <w:rFonts w:ascii="Times New Roman" w:hAnsi="Times New Roman" w:cs="Times New Roman"/>
          <w:b/>
          <w:i w:val="0"/>
          <w:color w:val="000000"/>
          <w:sz w:val="28"/>
          <w:szCs w:val="23"/>
          <w:shd w:val="clear" w:color="auto" w:fill="FFFFFF"/>
        </w:rPr>
        <w:t>DYNED, bilgisayar temelli İngilizce Öğrenme Programıdır. Tüm öğrencilerimizin DYNED programını indirip testleri çözmesi gerekmektedir.</w:t>
      </w:r>
    </w:p>
    <w:p w:rsidR="00347D7C" w:rsidRPr="00347D7C" w:rsidRDefault="00347D7C" w:rsidP="0066340E">
      <w:pPr>
        <w:shd w:val="clear" w:color="auto" w:fill="FFFFFF"/>
        <w:spacing w:before="315" w:after="158"/>
        <w:outlineLvl w:val="1"/>
        <w:rPr>
          <w:rFonts w:ascii="Times New Roman" w:eastAsia="Times New Roman" w:hAnsi="Times New Roman" w:cs="Times New Roman"/>
          <w:b/>
          <w:sz w:val="44"/>
          <w:szCs w:val="48"/>
          <w:lang w:eastAsia="tr-TR"/>
        </w:rPr>
      </w:pPr>
      <w:r w:rsidRPr="00347D7C">
        <w:rPr>
          <w:rFonts w:ascii="Times New Roman" w:eastAsia="Times New Roman" w:hAnsi="Times New Roman" w:cs="Times New Roman"/>
          <w:b/>
          <w:sz w:val="44"/>
          <w:szCs w:val="48"/>
          <w:lang w:eastAsia="tr-TR"/>
        </w:rPr>
        <w:t xml:space="preserve">Bilgisayara </w:t>
      </w:r>
      <w:proofErr w:type="spellStart"/>
      <w:r w:rsidRPr="00347D7C">
        <w:rPr>
          <w:rFonts w:ascii="Times New Roman" w:eastAsia="Times New Roman" w:hAnsi="Times New Roman" w:cs="Times New Roman"/>
          <w:b/>
          <w:sz w:val="44"/>
          <w:szCs w:val="48"/>
          <w:lang w:eastAsia="tr-TR"/>
        </w:rPr>
        <w:t>Dyned</w:t>
      </w:r>
      <w:proofErr w:type="spellEnd"/>
      <w:r w:rsidRPr="00347D7C">
        <w:rPr>
          <w:rFonts w:ascii="Times New Roman" w:eastAsia="Times New Roman" w:hAnsi="Times New Roman" w:cs="Times New Roman"/>
          <w:b/>
          <w:sz w:val="44"/>
          <w:szCs w:val="48"/>
          <w:lang w:eastAsia="tr-TR"/>
        </w:rPr>
        <w:t xml:space="preserve"> Kurulum Aşamaları</w:t>
      </w:r>
    </w:p>
    <w:p w:rsidR="00347D7C" w:rsidRPr="00347D7C" w:rsidRDefault="00347D7C" w:rsidP="0066340E">
      <w:pPr>
        <w:shd w:val="clear" w:color="auto" w:fill="FFFFFF"/>
        <w:spacing w:before="100" w:beforeAutospacing="1" w:after="100" w:afterAutospacing="1"/>
        <w:rPr>
          <w:rFonts w:ascii="Times New Roman" w:eastAsia="Times New Roman" w:hAnsi="Times New Roman" w:cs="Times New Roman"/>
          <w:sz w:val="23"/>
          <w:szCs w:val="23"/>
          <w:lang w:eastAsia="tr-TR"/>
        </w:rPr>
      </w:pPr>
      <w:r w:rsidRPr="00347D7C">
        <w:rPr>
          <w:rFonts w:ascii="Times New Roman" w:eastAsia="Times New Roman" w:hAnsi="Times New Roman" w:cs="Times New Roman"/>
          <w:sz w:val="23"/>
          <w:szCs w:val="23"/>
          <w:lang w:eastAsia="tr-TR"/>
        </w:rPr>
        <w:t xml:space="preserve">Aşağıdaki </w:t>
      </w:r>
      <w:proofErr w:type="spellStart"/>
      <w:r w:rsidRPr="00347D7C">
        <w:rPr>
          <w:rFonts w:ascii="Times New Roman" w:eastAsia="Times New Roman" w:hAnsi="Times New Roman" w:cs="Times New Roman"/>
          <w:sz w:val="23"/>
          <w:szCs w:val="23"/>
          <w:lang w:eastAsia="tr-TR"/>
        </w:rPr>
        <w:t>Dyned</w:t>
      </w:r>
      <w:proofErr w:type="spellEnd"/>
      <w:r w:rsidRPr="00347D7C">
        <w:rPr>
          <w:rFonts w:ascii="Times New Roman" w:eastAsia="Times New Roman" w:hAnsi="Times New Roman" w:cs="Times New Roman"/>
          <w:sz w:val="23"/>
          <w:szCs w:val="23"/>
          <w:lang w:eastAsia="tr-TR"/>
        </w:rPr>
        <w:t xml:space="preserve"> kurulum aşamaları adım </w:t>
      </w:r>
      <w:proofErr w:type="spellStart"/>
      <w:r w:rsidRPr="00347D7C">
        <w:rPr>
          <w:rFonts w:ascii="Times New Roman" w:eastAsia="Times New Roman" w:hAnsi="Times New Roman" w:cs="Times New Roman"/>
          <w:sz w:val="23"/>
          <w:szCs w:val="23"/>
          <w:lang w:eastAsia="tr-TR"/>
        </w:rPr>
        <w:t>adım</w:t>
      </w:r>
      <w:proofErr w:type="spellEnd"/>
      <w:r w:rsidRPr="00347D7C">
        <w:rPr>
          <w:rFonts w:ascii="Times New Roman" w:eastAsia="Times New Roman" w:hAnsi="Times New Roman" w:cs="Times New Roman"/>
          <w:sz w:val="23"/>
          <w:szCs w:val="23"/>
          <w:lang w:eastAsia="tr-TR"/>
        </w:rPr>
        <w:t xml:space="preserve"> takip ederek </w:t>
      </w:r>
      <w:proofErr w:type="spellStart"/>
      <w:r w:rsidRPr="00347D7C">
        <w:rPr>
          <w:rFonts w:ascii="Times New Roman" w:eastAsia="Times New Roman" w:hAnsi="Times New Roman" w:cs="Times New Roman"/>
          <w:sz w:val="23"/>
          <w:szCs w:val="23"/>
          <w:lang w:eastAsia="tr-TR"/>
        </w:rPr>
        <w:t>Dyned</w:t>
      </w:r>
      <w:proofErr w:type="spellEnd"/>
      <w:r w:rsidRPr="00347D7C">
        <w:rPr>
          <w:rFonts w:ascii="Times New Roman" w:eastAsia="Times New Roman" w:hAnsi="Times New Roman" w:cs="Times New Roman"/>
          <w:sz w:val="23"/>
          <w:szCs w:val="23"/>
          <w:lang w:eastAsia="tr-TR"/>
        </w:rPr>
        <w:t xml:space="preserve"> dil eğitim programını bilgisayar</w:t>
      </w:r>
      <w:r w:rsidR="00EC02E2" w:rsidRPr="0066340E">
        <w:rPr>
          <w:rFonts w:ascii="Times New Roman" w:eastAsia="Times New Roman" w:hAnsi="Times New Roman" w:cs="Times New Roman"/>
          <w:sz w:val="23"/>
          <w:szCs w:val="23"/>
          <w:lang w:eastAsia="tr-TR"/>
        </w:rPr>
        <w:t>, telefon</w:t>
      </w:r>
      <w:r w:rsidRPr="00347D7C">
        <w:rPr>
          <w:rFonts w:ascii="Times New Roman" w:eastAsia="Times New Roman" w:hAnsi="Times New Roman" w:cs="Times New Roman"/>
          <w:sz w:val="23"/>
          <w:szCs w:val="23"/>
          <w:lang w:eastAsia="tr-TR"/>
        </w:rPr>
        <w:t xml:space="preserve"> ya da tablete indirebilirsiniz.</w:t>
      </w:r>
    </w:p>
    <w:p w:rsidR="00347D7C" w:rsidRPr="00347D7C" w:rsidRDefault="00347D7C" w:rsidP="0066340E">
      <w:pPr>
        <w:numPr>
          <w:ilvl w:val="0"/>
          <w:numId w:val="1"/>
        </w:numPr>
        <w:shd w:val="clear" w:color="auto" w:fill="FFFFFF"/>
        <w:spacing w:before="100" w:beforeAutospacing="1" w:after="100" w:afterAutospacing="1"/>
        <w:rPr>
          <w:rFonts w:ascii="Times New Roman" w:eastAsia="Times New Roman" w:hAnsi="Times New Roman" w:cs="Times New Roman"/>
          <w:sz w:val="23"/>
          <w:szCs w:val="23"/>
          <w:lang w:eastAsia="tr-TR"/>
        </w:rPr>
      </w:pPr>
      <w:r w:rsidRPr="00347D7C">
        <w:rPr>
          <w:rFonts w:ascii="Times New Roman" w:eastAsia="Times New Roman" w:hAnsi="Times New Roman" w:cs="Times New Roman"/>
          <w:sz w:val="23"/>
          <w:szCs w:val="23"/>
          <w:lang w:eastAsia="tr-TR"/>
        </w:rPr>
        <w:t>Yazılımı kendi güvenliğiniz açısından rastgele bir İnternet adresinden indirmey</w:t>
      </w:r>
      <w:r w:rsidRPr="0066340E">
        <w:rPr>
          <w:rFonts w:ascii="Times New Roman" w:eastAsia="Times New Roman" w:hAnsi="Times New Roman" w:cs="Times New Roman"/>
          <w:sz w:val="23"/>
          <w:szCs w:val="23"/>
          <w:lang w:eastAsia="tr-TR"/>
        </w:rPr>
        <w:t xml:space="preserve">in. En güvenilir adres, </w:t>
      </w:r>
      <w:proofErr w:type="spellStart"/>
      <w:r w:rsidRPr="0066340E">
        <w:rPr>
          <w:rFonts w:ascii="Times New Roman" w:eastAsia="Times New Roman" w:hAnsi="Times New Roman" w:cs="Times New Roman"/>
          <w:sz w:val="23"/>
          <w:szCs w:val="23"/>
          <w:lang w:eastAsia="tr-TR"/>
        </w:rPr>
        <w:t>Dyned’e</w:t>
      </w:r>
      <w:proofErr w:type="spellEnd"/>
      <w:r w:rsidRPr="0066340E">
        <w:rPr>
          <w:rFonts w:ascii="Times New Roman" w:eastAsia="Times New Roman" w:hAnsi="Times New Roman" w:cs="Times New Roman"/>
          <w:sz w:val="23"/>
          <w:szCs w:val="23"/>
          <w:lang w:eastAsia="tr-TR"/>
        </w:rPr>
        <w:t xml:space="preserve"> </w:t>
      </w:r>
      <w:r w:rsidRPr="00347D7C">
        <w:rPr>
          <w:rFonts w:ascii="Times New Roman" w:eastAsia="Times New Roman" w:hAnsi="Times New Roman" w:cs="Times New Roman"/>
          <w:sz w:val="23"/>
          <w:szCs w:val="23"/>
          <w:lang w:eastAsia="tr-TR"/>
        </w:rPr>
        <w:t>ait;</w:t>
      </w:r>
      <w:r w:rsidRPr="0066340E">
        <w:rPr>
          <w:rFonts w:ascii="Times New Roman" w:eastAsia="Times New Roman" w:hAnsi="Times New Roman" w:cs="Times New Roman"/>
          <w:b/>
          <w:bCs/>
          <w:sz w:val="23"/>
          <w:lang w:eastAsia="tr-TR"/>
        </w:rPr>
        <w:t> </w:t>
      </w:r>
      <w:hyperlink r:id="rId5" w:tgtFrame="_blank" w:history="1">
        <w:r w:rsidRPr="0066340E">
          <w:rPr>
            <w:rFonts w:ascii="Times New Roman" w:eastAsia="Times New Roman" w:hAnsi="Times New Roman" w:cs="Times New Roman"/>
            <w:b/>
            <w:bCs/>
            <w:sz w:val="23"/>
            <w:lang w:eastAsia="tr-TR"/>
          </w:rPr>
          <w:t>http://web2.dyned.com/download/student.shtml.en</w:t>
        </w:r>
      </w:hyperlink>
      <w:r w:rsidRPr="00347D7C">
        <w:rPr>
          <w:rFonts w:ascii="Times New Roman" w:eastAsia="Times New Roman" w:hAnsi="Times New Roman" w:cs="Times New Roman"/>
          <w:sz w:val="23"/>
          <w:szCs w:val="23"/>
          <w:lang w:eastAsia="tr-TR"/>
        </w:rPr>
        <w:t>.</w:t>
      </w:r>
    </w:p>
    <w:p w:rsidR="00347D7C" w:rsidRPr="00347D7C" w:rsidRDefault="00347D7C" w:rsidP="0066340E">
      <w:pPr>
        <w:numPr>
          <w:ilvl w:val="0"/>
          <w:numId w:val="1"/>
        </w:numPr>
        <w:shd w:val="clear" w:color="auto" w:fill="FFFFFF"/>
        <w:spacing w:before="100" w:beforeAutospacing="1" w:after="100" w:afterAutospacing="1"/>
        <w:rPr>
          <w:rFonts w:ascii="Times New Roman" w:eastAsia="Times New Roman" w:hAnsi="Times New Roman" w:cs="Times New Roman"/>
          <w:sz w:val="23"/>
          <w:szCs w:val="23"/>
          <w:lang w:eastAsia="tr-TR"/>
        </w:rPr>
      </w:pPr>
      <w:r w:rsidRPr="00347D7C">
        <w:rPr>
          <w:rFonts w:ascii="Times New Roman" w:eastAsia="Times New Roman" w:hAnsi="Times New Roman" w:cs="Times New Roman"/>
          <w:sz w:val="23"/>
          <w:szCs w:val="23"/>
          <w:lang w:eastAsia="tr-TR"/>
        </w:rPr>
        <w:t>Yukarıdaki linke tıklayın. Açılan sayfada, </w:t>
      </w:r>
      <w:proofErr w:type="spellStart"/>
      <w:r w:rsidRPr="00347D7C">
        <w:rPr>
          <w:rFonts w:ascii="Times New Roman" w:eastAsia="Times New Roman" w:hAnsi="Times New Roman" w:cs="Times New Roman"/>
          <w:b/>
          <w:sz w:val="23"/>
          <w:szCs w:val="23"/>
          <w:lang w:eastAsia="tr-TR"/>
        </w:rPr>
        <w:t>Download</w:t>
      </w:r>
      <w:proofErr w:type="spellEnd"/>
      <w:r w:rsidRPr="00347D7C">
        <w:rPr>
          <w:rFonts w:ascii="Times New Roman" w:eastAsia="Times New Roman" w:hAnsi="Times New Roman" w:cs="Times New Roman"/>
          <w:b/>
          <w:sz w:val="23"/>
          <w:szCs w:val="23"/>
          <w:lang w:eastAsia="tr-TR"/>
        </w:rPr>
        <w:t xml:space="preserve"> </w:t>
      </w:r>
      <w:proofErr w:type="spellStart"/>
      <w:r w:rsidRPr="00347D7C">
        <w:rPr>
          <w:rFonts w:ascii="Times New Roman" w:eastAsia="Times New Roman" w:hAnsi="Times New Roman" w:cs="Times New Roman"/>
          <w:b/>
          <w:sz w:val="23"/>
          <w:szCs w:val="23"/>
          <w:lang w:eastAsia="tr-TR"/>
        </w:rPr>
        <w:t>Dyned</w:t>
      </w:r>
      <w:proofErr w:type="spellEnd"/>
      <w:r w:rsidRPr="00347D7C">
        <w:rPr>
          <w:rFonts w:ascii="Times New Roman" w:eastAsia="Times New Roman" w:hAnsi="Times New Roman" w:cs="Times New Roman"/>
          <w:sz w:val="23"/>
          <w:szCs w:val="23"/>
          <w:lang w:eastAsia="tr-TR"/>
        </w:rPr>
        <w:t> yazan kısma tıklayın. Aşağı doğru açılan linklerden, </w:t>
      </w:r>
      <w:proofErr w:type="spellStart"/>
      <w:r w:rsidRPr="00347D7C">
        <w:rPr>
          <w:rFonts w:ascii="Times New Roman" w:eastAsia="Times New Roman" w:hAnsi="Times New Roman" w:cs="Times New Roman"/>
          <w:b/>
          <w:sz w:val="23"/>
          <w:szCs w:val="23"/>
          <w:lang w:eastAsia="tr-TR"/>
        </w:rPr>
        <w:t>Turkey</w:t>
      </w:r>
      <w:proofErr w:type="spellEnd"/>
      <w:r w:rsidRPr="00347D7C">
        <w:rPr>
          <w:rFonts w:ascii="Times New Roman" w:eastAsia="Times New Roman" w:hAnsi="Times New Roman" w:cs="Times New Roman"/>
          <w:b/>
          <w:sz w:val="23"/>
          <w:szCs w:val="23"/>
          <w:lang w:eastAsia="tr-TR"/>
        </w:rPr>
        <w:t xml:space="preserve"> (Sadece Resmi Okullar)</w:t>
      </w:r>
      <w:r w:rsidRPr="00347D7C">
        <w:rPr>
          <w:rFonts w:ascii="Times New Roman" w:eastAsia="Times New Roman" w:hAnsi="Times New Roman" w:cs="Times New Roman"/>
          <w:sz w:val="23"/>
          <w:szCs w:val="23"/>
          <w:lang w:eastAsia="tr-TR"/>
        </w:rPr>
        <w:t> yazısını seçin. Ardından </w:t>
      </w:r>
      <w:proofErr w:type="spellStart"/>
      <w:r w:rsidRPr="00347D7C">
        <w:rPr>
          <w:rFonts w:ascii="Times New Roman" w:eastAsia="Times New Roman" w:hAnsi="Times New Roman" w:cs="Times New Roman"/>
          <w:b/>
          <w:sz w:val="23"/>
          <w:szCs w:val="23"/>
          <w:lang w:eastAsia="tr-TR"/>
        </w:rPr>
        <w:t>Download</w:t>
      </w:r>
      <w:proofErr w:type="spellEnd"/>
      <w:r w:rsidRPr="00347D7C">
        <w:rPr>
          <w:rFonts w:ascii="Times New Roman" w:eastAsia="Times New Roman" w:hAnsi="Times New Roman" w:cs="Times New Roman"/>
          <w:b/>
          <w:sz w:val="23"/>
          <w:szCs w:val="23"/>
          <w:lang w:eastAsia="tr-TR"/>
        </w:rPr>
        <w:t xml:space="preserve"> </w:t>
      </w:r>
      <w:proofErr w:type="spellStart"/>
      <w:r w:rsidRPr="00347D7C">
        <w:rPr>
          <w:rFonts w:ascii="Times New Roman" w:eastAsia="Times New Roman" w:hAnsi="Times New Roman" w:cs="Times New Roman"/>
          <w:b/>
          <w:sz w:val="23"/>
          <w:szCs w:val="23"/>
          <w:lang w:eastAsia="tr-TR"/>
        </w:rPr>
        <w:t>for</w:t>
      </w:r>
      <w:proofErr w:type="spellEnd"/>
      <w:r w:rsidRPr="00347D7C">
        <w:rPr>
          <w:rFonts w:ascii="Times New Roman" w:eastAsia="Times New Roman" w:hAnsi="Times New Roman" w:cs="Times New Roman"/>
          <w:b/>
          <w:sz w:val="23"/>
          <w:szCs w:val="23"/>
          <w:lang w:eastAsia="tr-TR"/>
        </w:rPr>
        <w:t xml:space="preserve"> Windows</w:t>
      </w:r>
      <w:r w:rsidRPr="00347D7C">
        <w:rPr>
          <w:rFonts w:ascii="Times New Roman" w:eastAsia="Times New Roman" w:hAnsi="Times New Roman" w:cs="Times New Roman"/>
          <w:sz w:val="23"/>
          <w:szCs w:val="23"/>
          <w:lang w:eastAsia="tr-TR"/>
        </w:rPr>
        <w:t> butonuna tıklayın.</w:t>
      </w:r>
    </w:p>
    <w:p w:rsidR="00347D7C" w:rsidRPr="00347D7C" w:rsidRDefault="00347D7C" w:rsidP="0066340E">
      <w:pPr>
        <w:shd w:val="clear" w:color="auto" w:fill="FFFFFF"/>
        <w:spacing w:beforeAutospacing="1" w:after="0" w:afterAutospacing="1"/>
        <w:ind w:left="720"/>
        <w:rPr>
          <w:rFonts w:ascii="Times New Roman" w:eastAsia="Times New Roman" w:hAnsi="Times New Roman" w:cs="Times New Roman"/>
          <w:sz w:val="23"/>
          <w:szCs w:val="23"/>
          <w:lang w:eastAsia="tr-TR"/>
        </w:rPr>
      </w:pPr>
      <w:r w:rsidRPr="0066340E">
        <w:rPr>
          <w:rFonts w:ascii="Times New Roman" w:eastAsia="Times New Roman" w:hAnsi="Times New Roman" w:cs="Times New Roman"/>
          <w:noProof/>
          <w:color w:val="2A88C5"/>
          <w:sz w:val="23"/>
          <w:szCs w:val="23"/>
          <w:lang w:eastAsia="tr-TR"/>
        </w:rPr>
        <w:drawing>
          <wp:inline distT="0" distB="0" distL="0" distR="0">
            <wp:extent cx="5505450" cy="3019425"/>
            <wp:effectExtent l="19050" t="0" r="0" b="0"/>
            <wp:docPr id="1" name="Resim 1" descr="Dyned Nedir - Resimde, Dyned kurulum aşamalarını tek tek gösteren bir sayfa görsel v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ned Nedir - Resimde, Dyned kurulum aşamalarını tek tek gösteren bir sayfa görsel var.">
                      <a:hlinkClick r:id="rId6"/>
                    </pic:cNvPr>
                    <pic:cNvPicPr>
                      <a:picLocks noChangeAspect="1" noChangeArrowheads="1"/>
                    </pic:cNvPicPr>
                  </pic:nvPicPr>
                  <pic:blipFill>
                    <a:blip r:embed="rId7"/>
                    <a:srcRect/>
                    <a:stretch>
                      <a:fillRect/>
                    </a:stretch>
                  </pic:blipFill>
                  <pic:spPr bwMode="auto">
                    <a:xfrm>
                      <a:off x="0" y="0"/>
                      <a:ext cx="5505967" cy="3019709"/>
                    </a:xfrm>
                    <a:prstGeom prst="rect">
                      <a:avLst/>
                    </a:prstGeom>
                    <a:noFill/>
                    <a:ln w="9525">
                      <a:noFill/>
                      <a:miter lim="800000"/>
                      <a:headEnd/>
                      <a:tailEnd/>
                    </a:ln>
                  </pic:spPr>
                </pic:pic>
              </a:graphicData>
            </a:graphic>
          </wp:inline>
        </w:drawing>
      </w:r>
    </w:p>
    <w:p w:rsidR="00347D7C" w:rsidRPr="00347D7C" w:rsidRDefault="00347D7C" w:rsidP="0066340E">
      <w:pPr>
        <w:numPr>
          <w:ilvl w:val="0"/>
          <w:numId w:val="2"/>
        </w:numPr>
        <w:shd w:val="clear" w:color="auto" w:fill="FFFFFF"/>
        <w:spacing w:before="100" w:beforeAutospacing="1" w:after="100" w:afterAutospacing="1"/>
        <w:rPr>
          <w:rFonts w:ascii="Times New Roman" w:eastAsia="Times New Roman" w:hAnsi="Times New Roman" w:cs="Times New Roman"/>
          <w:sz w:val="23"/>
          <w:szCs w:val="23"/>
          <w:lang w:eastAsia="tr-TR"/>
        </w:rPr>
      </w:pPr>
      <w:proofErr w:type="spellStart"/>
      <w:r w:rsidRPr="00347D7C">
        <w:rPr>
          <w:rFonts w:ascii="Times New Roman" w:eastAsia="Times New Roman" w:hAnsi="Times New Roman" w:cs="Times New Roman"/>
          <w:sz w:val="23"/>
          <w:szCs w:val="23"/>
          <w:lang w:eastAsia="tr-TR"/>
        </w:rPr>
        <w:t>Download</w:t>
      </w:r>
      <w:proofErr w:type="spellEnd"/>
      <w:r w:rsidRPr="00347D7C">
        <w:rPr>
          <w:rFonts w:ascii="Times New Roman" w:eastAsia="Times New Roman" w:hAnsi="Times New Roman" w:cs="Times New Roman"/>
          <w:sz w:val="23"/>
          <w:szCs w:val="23"/>
          <w:lang w:eastAsia="tr-TR"/>
        </w:rPr>
        <w:t xml:space="preserve"> </w:t>
      </w:r>
      <w:proofErr w:type="spellStart"/>
      <w:r w:rsidRPr="00347D7C">
        <w:rPr>
          <w:rFonts w:ascii="Times New Roman" w:eastAsia="Times New Roman" w:hAnsi="Times New Roman" w:cs="Times New Roman"/>
          <w:sz w:val="23"/>
          <w:szCs w:val="23"/>
          <w:lang w:eastAsia="tr-TR"/>
        </w:rPr>
        <w:t>for</w:t>
      </w:r>
      <w:proofErr w:type="spellEnd"/>
      <w:r w:rsidRPr="00347D7C">
        <w:rPr>
          <w:rFonts w:ascii="Times New Roman" w:eastAsia="Times New Roman" w:hAnsi="Times New Roman" w:cs="Times New Roman"/>
          <w:sz w:val="23"/>
          <w:szCs w:val="23"/>
          <w:lang w:eastAsia="tr-TR"/>
        </w:rPr>
        <w:t xml:space="preserve"> Windows’a tıkladığınızda yazılım, C klasörüne gelecektir. Bu arada, bilgisayarınızda </w:t>
      </w:r>
      <w:proofErr w:type="spellStart"/>
      <w:r w:rsidRPr="00347D7C">
        <w:rPr>
          <w:rFonts w:ascii="Times New Roman" w:eastAsia="Times New Roman" w:hAnsi="Times New Roman" w:cs="Times New Roman"/>
          <w:b/>
          <w:sz w:val="23"/>
          <w:szCs w:val="23"/>
          <w:lang w:eastAsia="tr-TR"/>
        </w:rPr>
        <w:t>Quicktime</w:t>
      </w:r>
      <w:proofErr w:type="spellEnd"/>
      <w:r w:rsidRPr="00347D7C">
        <w:rPr>
          <w:rFonts w:ascii="Times New Roman" w:eastAsia="Times New Roman" w:hAnsi="Times New Roman" w:cs="Times New Roman"/>
          <w:b/>
          <w:sz w:val="23"/>
          <w:szCs w:val="23"/>
          <w:lang w:eastAsia="tr-TR"/>
        </w:rPr>
        <w:t> </w:t>
      </w:r>
      <w:r w:rsidRPr="00347D7C">
        <w:rPr>
          <w:rFonts w:ascii="Times New Roman" w:eastAsia="Times New Roman" w:hAnsi="Times New Roman" w:cs="Times New Roman"/>
          <w:sz w:val="23"/>
          <w:szCs w:val="23"/>
          <w:lang w:eastAsia="tr-TR"/>
        </w:rPr>
        <w:t xml:space="preserve">yüklü değilse, bu oynatıcıyı yüklemeniz için küçük bir uyarı penceresi çıkacaktır. </w:t>
      </w:r>
      <w:proofErr w:type="spellStart"/>
      <w:r w:rsidRPr="00347D7C">
        <w:rPr>
          <w:rFonts w:ascii="Times New Roman" w:eastAsia="Times New Roman" w:hAnsi="Times New Roman" w:cs="Times New Roman"/>
          <w:sz w:val="23"/>
          <w:szCs w:val="23"/>
          <w:lang w:eastAsia="tr-TR"/>
        </w:rPr>
        <w:t>Dyned</w:t>
      </w:r>
      <w:proofErr w:type="spellEnd"/>
      <w:r w:rsidRPr="00347D7C">
        <w:rPr>
          <w:rFonts w:ascii="Times New Roman" w:eastAsia="Times New Roman" w:hAnsi="Times New Roman" w:cs="Times New Roman"/>
          <w:sz w:val="23"/>
          <w:szCs w:val="23"/>
          <w:lang w:eastAsia="tr-TR"/>
        </w:rPr>
        <w:t xml:space="preserve"> dosyaları, bu ara yüzle açılmaktadır. </w:t>
      </w:r>
      <w:proofErr w:type="spellStart"/>
      <w:r w:rsidRPr="00347D7C">
        <w:rPr>
          <w:rFonts w:ascii="Times New Roman" w:eastAsia="Times New Roman" w:hAnsi="Times New Roman" w:cs="Times New Roman"/>
          <w:sz w:val="23"/>
          <w:szCs w:val="23"/>
          <w:lang w:eastAsia="tr-TR"/>
        </w:rPr>
        <w:t>Quicktime</w:t>
      </w:r>
      <w:proofErr w:type="spellEnd"/>
      <w:r w:rsidRPr="00347D7C">
        <w:rPr>
          <w:rFonts w:ascii="Times New Roman" w:eastAsia="Times New Roman" w:hAnsi="Times New Roman" w:cs="Times New Roman"/>
          <w:sz w:val="23"/>
          <w:szCs w:val="23"/>
          <w:lang w:eastAsia="tr-TR"/>
        </w:rPr>
        <w:t xml:space="preserve"> kurulumunu gerçekleştirin.</w:t>
      </w:r>
    </w:p>
    <w:p w:rsidR="00347D7C" w:rsidRPr="00347D7C" w:rsidRDefault="00347D7C" w:rsidP="0066340E">
      <w:pPr>
        <w:numPr>
          <w:ilvl w:val="0"/>
          <w:numId w:val="2"/>
        </w:numPr>
        <w:shd w:val="clear" w:color="auto" w:fill="FFFFFF"/>
        <w:spacing w:before="100" w:beforeAutospacing="1" w:after="100" w:afterAutospacing="1"/>
        <w:rPr>
          <w:rFonts w:ascii="Times New Roman" w:eastAsia="Times New Roman" w:hAnsi="Times New Roman" w:cs="Times New Roman"/>
          <w:sz w:val="23"/>
          <w:szCs w:val="23"/>
          <w:lang w:eastAsia="tr-TR"/>
        </w:rPr>
      </w:pPr>
      <w:r w:rsidRPr="00347D7C">
        <w:rPr>
          <w:rFonts w:ascii="Times New Roman" w:eastAsia="Times New Roman" w:hAnsi="Times New Roman" w:cs="Times New Roman"/>
          <w:b/>
          <w:sz w:val="23"/>
          <w:szCs w:val="23"/>
          <w:lang w:eastAsia="tr-TR"/>
        </w:rPr>
        <w:t>STUDENT_</w:t>
      </w:r>
      <w:proofErr w:type="gramStart"/>
      <w:r w:rsidRPr="00347D7C">
        <w:rPr>
          <w:rFonts w:ascii="Times New Roman" w:eastAsia="Times New Roman" w:hAnsi="Times New Roman" w:cs="Times New Roman"/>
          <w:b/>
          <w:sz w:val="23"/>
          <w:szCs w:val="23"/>
          <w:lang w:eastAsia="tr-TR"/>
        </w:rPr>
        <w:t>MONO.EXE</w:t>
      </w:r>
      <w:proofErr w:type="gramEnd"/>
      <w:r w:rsidRPr="00347D7C">
        <w:rPr>
          <w:rFonts w:ascii="Times New Roman" w:eastAsia="Times New Roman" w:hAnsi="Times New Roman" w:cs="Times New Roman"/>
          <w:sz w:val="23"/>
          <w:szCs w:val="23"/>
          <w:lang w:eastAsia="tr-TR"/>
        </w:rPr>
        <w:t> uzantısına tıklayın. Otomatik olarak açılacak </w:t>
      </w:r>
      <w:proofErr w:type="spellStart"/>
      <w:r w:rsidRPr="00347D7C">
        <w:rPr>
          <w:rFonts w:ascii="Times New Roman" w:eastAsia="Times New Roman" w:hAnsi="Times New Roman" w:cs="Times New Roman"/>
          <w:b/>
          <w:sz w:val="23"/>
          <w:szCs w:val="23"/>
          <w:lang w:eastAsia="tr-TR"/>
        </w:rPr>
        <w:t>WinZip</w:t>
      </w:r>
      <w:proofErr w:type="spellEnd"/>
      <w:r w:rsidRPr="00347D7C">
        <w:rPr>
          <w:rFonts w:ascii="Times New Roman" w:eastAsia="Times New Roman" w:hAnsi="Times New Roman" w:cs="Times New Roman"/>
          <w:b/>
          <w:sz w:val="23"/>
          <w:szCs w:val="23"/>
          <w:lang w:eastAsia="tr-TR"/>
        </w:rPr>
        <w:t xml:space="preserve"> Self-</w:t>
      </w:r>
      <w:proofErr w:type="spellStart"/>
      <w:r w:rsidRPr="00347D7C">
        <w:rPr>
          <w:rFonts w:ascii="Times New Roman" w:eastAsia="Times New Roman" w:hAnsi="Times New Roman" w:cs="Times New Roman"/>
          <w:b/>
          <w:sz w:val="23"/>
          <w:szCs w:val="23"/>
          <w:lang w:eastAsia="tr-TR"/>
        </w:rPr>
        <w:t>Extractor</w:t>
      </w:r>
      <w:proofErr w:type="spellEnd"/>
      <w:r w:rsidRPr="00347D7C">
        <w:rPr>
          <w:rFonts w:ascii="Times New Roman" w:eastAsia="Times New Roman" w:hAnsi="Times New Roman" w:cs="Times New Roman"/>
          <w:b/>
          <w:sz w:val="23"/>
          <w:szCs w:val="23"/>
          <w:lang w:eastAsia="tr-TR"/>
        </w:rPr>
        <w:t> </w:t>
      </w:r>
      <w:r w:rsidRPr="00347D7C">
        <w:rPr>
          <w:rFonts w:ascii="Times New Roman" w:eastAsia="Times New Roman" w:hAnsi="Times New Roman" w:cs="Times New Roman"/>
          <w:sz w:val="23"/>
          <w:szCs w:val="23"/>
          <w:lang w:eastAsia="tr-TR"/>
        </w:rPr>
        <w:t>penceresindeki </w:t>
      </w:r>
      <w:proofErr w:type="spellStart"/>
      <w:r w:rsidRPr="00347D7C">
        <w:rPr>
          <w:rFonts w:ascii="Times New Roman" w:eastAsia="Times New Roman" w:hAnsi="Times New Roman" w:cs="Times New Roman"/>
          <w:b/>
          <w:sz w:val="23"/>
          <w:szCs w:val="23"/>
          <w:lang w:eastAsia="tr-TR"/>
        </w:rPr>
        <w:t>Setup</w:t>
      </w:r>
      <w:proofErr w:type="spellEnd"/>
      <w:r w:rsidRPr="00347D7C">
        <w:rPr>
          <w:rFonts w:ascii="Times New Roman" w:eastAsia="Times New Roman" w:hAnsi="Times New Roman" w:cs="Times New Roman"/>
          <w:sz w:val="23"/>
          <w:szCs w:val="23"/>
          <w:lang w:eastAsia="tr-TR"/>
        </w:rPr>
        <w:t> butonuna tıklayın.</w:t>
      </w:r>
    </w:p>
    <w:p w:rsidR="00347D7C" w:rsidRPr="00347D7C" w:rsidRDefault="00347D7C" w:rsidP="0066340E">
      <w:pPr>
        <w:numPr>
          <w:ilvl w:val="0"/>
          <w:numId w:val="2"/>
        </w:numPr>
        <w:shd w:val="clear" w:color="auto" w:fill="FFFFFF"/>
        <w:spacing w:before="100" w:beforeAutospacing="1" w:after="100" w:afterAutospacing="1"/>
        <w:rPr>
          <w:rFonts w:ascii="Times New Roman" w:eastAsia="Times New Roman" w:hAnsi="Times New Roman" w:cs="Times New Roman"/>
          <w:sz w:val="23"/>
          <w:szCs w:val="23"/>
          <w:lang w:eastAsia="tr-TR"/>
        </w:rPr>
      </w:pPr>
      <w:r w:rsidRPr="00347D7C">
        <w:rPr>
          <w:rFonts w:ascii="Times New Roman" w:eastAsia="Times New Roman" w:hAnsi="Times New Roman" w:cs="Times New Roman"/>
          <w:sz w:val="23"/>
          <w:szCs w:val="23"/>
          <w:lang w:eastAsia="tr-TR"/>
        </w:rPr>
        <w:t>Otomatik açılacak olan “</w:t>
      </w:r>
      <w:r w:rsidRPr="0066340E">
        <w:rPr>
          <w:rFonts w:ascii="Times New Roman" w:eastAsia="Times New Roman" w:hAnsi="Times New Roman" w:cs="Times New Roman"/>
          <w:i/>
          <w:iCs/>
          <w:color w:val="000000"/>
          <w:sz w:val="23"/>
          <w:lang w:eastAsia="tr-TR"/>
        </w:rPr>
        <w:t xml:space="preserve">Bu yazılım, </w:t>
      </w:r>
      <w:proofErr w:type="spellStart"/>
      <w:r w:rsidRPr="0066340E">
        <w:rPr>
          <w:rFonts w:ascii="Times New Roman" w:eastAsia="Times New Roman" w:hAnsi="Times New Roman" w:cs="Times New Roman"/>
          <w:i/>
          <w:iCs/>
          <w:color w:val="000000"/>
          <w:sz w:val="23"/>
          <w:lang w:eastAsia="tr-TR"/>
        </w:rPr>
        <w:t>Sanko</w:t>
      </w:r>
      <w:proofErr w:type="spellEnd"/>
      <w:r w:rsidRPr="0066340E">
        <w:rPr>
          <w:rFonts w:ascii="Times New Roman" w:eastAsia="Times New Roman" w:hAnsi="Times New Roman" w:cs="Times New Roman"/>
          <w:i/>
          <w:iCs/>
          <w:color w:val="000000"/>
          <w:sz w:val="23"/>
          <w:lang w:eastAsia="tr-TR"/>
        </w:rPr>
        <w:t xml:space="preserve"> Tekstil armağanıdır.</w:t>
      </w:r>
      <w:r w:rsidRPr="00347D7C">
        <w:rPr>
          <w:rFonts w:ascii="Times New Roman" w:eastAsia="Times New Roman" w:hAnsi="Times New Roman" w:cs="Times New Roman"/>
          <w:sz w:val="23"/>
          <w:szCs w:val="23"/>
          <w:lang w:eastAsia="tr-TR"/>
        </w:rPr>
        <w:t>” penceresinde bulunan </w:t>
      </w:r>
      <w:r w:rsidRPr="00347D7C">
        <w:rPr>
          <w:rFonts w:ascii="Times New Roman" w:eastAsia="Times New Roman" w:hAnsi="Times New Roman" w:cs="Times New Roman"/>
          <w:b/>
          <w:sz w:val="23"/>
          <w:szCs w:val="23"/>
          <w:lang w:eastAsia="tr-TR"/>
        </w:rPr>
        <w:t>kur</w:t>
      </w:r>
      <w:r w:rsidRPr="00347D7C">
        <w:rPr>
          <w:rFonts w:ascii="Times New Roman" w:eastAsia="Times New Roman" w:hAnsi="Times New Roman" w:cs="Times New Roman"/>
          <w:sz w:val="23"/>
          <w:szCs w:val="23"/>
          <w:lang w:eastAsia="tr-TR"/>
        </w:rPr>
        <w:t> butonuna deyin.</w:t>
      </w:r>
    </w:p>
    <w:p w:rsidR="00347D7C" w:rsidRPr="00347D7C" w:rsidRDefault="00347D7C" w:rsidP="0066340E">
      <w:pPr>
        <w:numPr>
          <w:ilvl w:val="0"/>
          <w:numId w:val="2"/>
        </w:numPr>
        <w:shd w:val="clear" w:color="auto" w:fill="FFFFFF"/>
        <w:spacing w:before="100" w:beforeAutospacing="1" w:after="100" w:afterAutospacing="1"/>
        <w:rPr>
          <w:rFonts w:ascii="Times New Roman" w:eastAsia="Times New Roman" w:hAnsi="Times New Roman" w:cs="Times New Roman"/>
          <w:sz w:val="23"/>
          <w:szCs w:val="23"/>
          <w:lang w:eastAsia="tr-TR"/>
        </w:rPr>
      </w:pPr>
      <w:proofErr w:type="spellStart"/>
      <w:r w:rsidRPr="00347D7C">
        <w:rPr>
          <w:rFonts w:ascii="Times New Roman" w:eastAsia="Times New Roman" w:hAnsi="Times New Roman" w:cs="Times New Roman"/>
          <w:sz w:val="23"/>
          <w:szCs w:val="23"/>
          <w:lang w:eastAsia="tr-TR"/>
        </w:rPr>
        <w:t>Dyned</w:t>
      </w:r>
      <w:proofErr w:type="spellEnd"/>
      <w:r w:rsidRPr="00347D7C">
        <w:rPr>
          <w:rFonts w:ascii="Times New Roman" w:eastAsia="Times New Roman" w:hAnsi="Times New Roman" w:cs="Times New Roman"/>
          <w:sz w:val="23"/>
          <w:szCs w:val="23"/>
          <w:lang w:eastAsia="tr-TR"/>
        </w:rPr>
        <w:t xml:space="preserve"> Lisans Anlaşmasını “</w:t>
      </w:r>
      <w:r w:rsidRPr="0066340E">
        <w:rPr>
          <w:rFonts w:ascii="Times New Roman" w:eastAsia="Times New Roman" w:hAnsi="Times New Roman" w:cs="Times New Roman"/>
          <w:i/>
          <w:iCs/>
          <w:color w:val="000000"/>
          <w:sz w:val="23"/>
          <w:lang w:eastAsia="tr-TR"/>
        </w:rPr>
        <w:t>Kabul ediyorum.</w:t>
      </w:r>
      <w:r w:rsidRPr="00347D7C">
        <w:rPr>
          <w:rFonts w:ascii="Times New Roman" w:eastAsia="Times New Roman" w:hAnsi="Times New Roman" w:cs="Times New Roman"/>
          <w:sz w:val="23"/>
          <w:szCs w:val="23"/>
          <w:lang w:eastAsia="tr-TR"/>
        </w:rPr>
        <w:t>” dediğinizde, yükleme tamamlanacak. </w:t>
      </w:r>
      <w:r w:rsidRPr="00347D7C">
        <w:rPr>
          <w:rFonts w:ascii="Times New Roman" w:eastAsia="Times New Roman" w:hAnsi="Times New Roman" w:cs="Times New Roman"/>
          <w:b/>
          <w:sz w:val="23"/>
          <w:szCs w:val="23"/>
          <w:lang w:eastAsia="tr-TR"/>
        </w:rPr>
        <w:t>DYNED klasörü</w:t>
      </w:r>
      <w:r w:rsidRPr="00347D7C">
        <w:rPr>
          <w:rFonts w:ascii="Times New Roman" w:eastAsia="Times New Roman" w:hAnsi="Times New Roman" w:cs="Times New Roman"/>
          <w:sz w:val="23"/>
          <w:szCs w:val="23"/>
          <w:lang w:eastAsia="tr-TR"/>
        </w:rPr>
        <w:t xml:space="preserve">, C içerisinde </w:t>
      </w:r>
      <w:r w:rsidR="0066340E" w:rsidRPr="0066340E">
        <w:rPr>
          <w:rFonts w:ascii="Times New Roman" w:eastAsia="Times New Roman" w:hAnsi="Times New Roman" w:cs="Times New Roman"/>
          <w:b/>
          <w:sz w:val="23"/>
          <w:szCs w:val="23"/>
          <w:lang w:eastAsia="tr-TR"/>
        </w:rPr>
        <w:t>PROGRAM FİLES</w:t>
      </w:r>
      <w:r w:rsidR="0066340E" w:rsidRPr="0066340E">
        <w:rPr>
          <w:rFonts w:ascii="Times New Roman" w:eastAsia="Times New Roman" w:hAnsi="Times New Roman" w:cs="Times New Roman"/>
          <w:sz w:val="23"/>
          <w:szCs w:val="23"/>
          <w:lang w:eastAsia="tr-TR"/>
        </w:rPr>
        <w:t xml:space="preserve"> klasöründe </w:t>
      </w:r>
      <w:r w:rsidRPr="00347D7C">
        <w:rPr>
          <w:rFonts w:ascii="Times New Roman" w:eastAsia="Times New Roman" w:hAnsi="Times New Roman" w:cs="Times New Roman"/>
          <w:sz w:val="23"/>
          <w:szCs w:val="23"/>
          <w:lang w:eastAsia="tr-TR"/>
        </w:rPr>
        <w:t>oluşacak.</w:t>
      </w:r>
    </w:p>
    <w:p w:rsidR="00347D7C" w:rsidRPr="00347D7C" w:rsidRDefault="00347D7C" w:rsidP="0066340E">
      <w:pPr>
        <w:shd w:val="clear" w:color="auto" w:fill="FFFFFF"/>
        <w:spacing w:before="100" w:beforeAutospacing="1" w:after="100" w:afterAutospacing="1"/>
        <w:rPr>
          <w:rFonts w:ascii="Times New Roman" w:eastAsia="Times New Roman" w:hAnsi="Times New Roman" w:cs="Times New Roman"/>
          <w:sz w:val="23"/>
          <w:szCs w:val="23"/>
          <w:lang w:eastAsia="tr-TR"/>
        </w:rPr>
      </w:pPr>
      <w:proofErr w:type="spellStart"/>
      <w:r w:rsidRPr="00347D7C">
        <w:rPr>
          <w:rFonts w:ascii="Times New Roman" w:eastAsia="Times New Roman" w:hAnsi="Times New Roman" w:cs="Times New Roman"/>
          <w:sz w:val="23"/>
          <w:szCs w:val="23"/>
          <w:lang w:eastAsia="tr-TR"/>
        </w:rPr>
        <w:t>Dyned</w:t>
      </w:r>
      <w:proofErr w:type="spellEnd"/>
      <w:r w:rsidRPr="00347D7C">
        <w:rPr>
          <w:rFonts w:ascii="Times New Roman" w:eastAsia="Times New Roman" w:hAnsi="Times New Roman" w:cs="Times New Roman"/>
          <w:sz w:val="23"/>
          <w:szCs w:val="23"/>
          <w:lang w:eastAsia="tr-TR"/>
        </w:rPr>
        <w:t xml:space="preserve"> kurulum aşamaları tamam. Bundan sonra yapmanız gereken, DYNED klasörünün içerisinde yer alan </w:t>
      </w:r>
      <w:r w:rsidRPr="00347D7C">
        <w:rPr>
          <w:rFonts w:ascii="Times New Roman" w:eastAsia="Times New Roman" w:hAnsi="Times New Roman" w:cs="Times New Roman"/>
          <w:b/>
          <w:sz w:val="23"/>
          <w:szCs w:val="23"/>
          <w:lang w:eastAsia="tr-TR"/>
        </w:rPr>
        <w:t>“</w:t>
      </w:r>
      <w:proofErr w:type="spellStart"/>
      <w:r w:rsidRPr="00347D7C">
        <w:rPr>
          <w:rFonts w:ascii="Times New Roman" w:eastAsia="Times New Roman" w:hAnsi="Times New Roman" w:cs="Times New Roman"/>
          <w:b/>
          <w:sz w:val="23"/>
          <w:szCs w:val="23"/>
          <w:lang w:eastAsia="tr-TR"/>
        </w:rPr>
        <w:t>Student</w:t>
      </w:r>
      <w:proofErr w:type="spellEnd"/>
      <w:r w:rsidRPr="00347D7C">
        <w:rPr>
          <w:rFonts w:ascii="Times New Roman" w:eastAsia="Times New Roman" w:hAnsi="Times New Roman" w:cs="Times New Roman"/>
          <w:sz w:val="23"/>
          <w:szCs w:val="23"/>
          <w:lang w:eastAsia="tr-TR"/>
        </w:rPr>
        <w:t xml:space="preserve">” </w:t>
      </w:r>
      <w:proofErr w:type="spellStart"/>
      <w:r w:rsidRPr="00347D7C">
        <w:rPr>
          <w:rFonts w:ascii="Times New Roman" w:eastAsia="Times New Roman" w:hAnsi="Times New Roman" w:cs="Times New Roman"/>
          <w:sz w:val="23"/>
          <w:szCs w:val="23"/>
          <w:lang w:eastAsia="tr-TR"/>
        </w:rPr>
        <w:t>kısayoluna</w:t>
      </w:r>
      <w:proofErr w:type="spellEnd"/>
      <w:r w:rsidRPr="00347D7C">
        <w:rPr>
          <w:rFonts w:ascii="Times New Roman" w:eastAsia="Times New Roman" w:hAnsi="Times New Roman" w:cs="Times New Roman"/>
          <w:sz w:val="23"/>
          <w:szCs w:val="23"/>
          <w:lang w:eastAsia="tr-TR"/>
        </w:rPr>
        <w:t xml:space="preserve"> tıklamak. Ardından da İngilizce öğretmeninizin size vermiş olduğu</w:t>
      </w:r>
      <w:r w:rsidR="0066340E" w:rsidRPr="0066340E">
        <w:rPr>
          <w:rFonts w:ascii="Times New Roman" w:eastAsia="Times New Roman" w:hAnsi="Times New Roman" w:cs="Times New Roman"/>
          <w:sz w:val="23"/>
          <w:szCs w:val="23"/>
          <w:lang w:eastAsia="tr-TR"/>
        </w:rPr>
        <w:t xml:space="preserve">  </w:t>
      </w:r>
      <w:r w:rsidRPr="00347D7C">
        <w:rPr>
          <w:rFonts w:ascii="Times New Roman" w:eastAsia="Times New Roman" w:hAnsi="Times New Roman" w:cs="Times New Roman"/>
          <w:sz w:val="23"/>
          <w:szCs w:val="23"/>
          <w:lang w:eastAsia="tr-TR"/>
        </w:rPr>
        <w:t> </w:t>
      </w:r>
      <w:r w:rsidRPr="00347D7C">
        <w:rPr>
          <w:rFonts w:ascii="Times New Roman" w:eastAsia="Times New Roman" w:hAnsi="Times New Roman" w:cs="Times New Roman"/>
          <w:b/>
          <w:sz w:val="23"/>
          <w:szCs w:val="23"/>
          <w:lang w:eastAsia="tr-TR"/>
        </w:rPr>
        <w:t>e-posta</w:t>
      </w:r>
      <w:r w:rsidRPr="00347D7C">
        <w:rPr>
          <w:rFonts w:ascii="Times New Roman" w:eastAsia="Times New Roman" w:hAnsi="Times New Roman" w:cs="Times New Roman"/>
          <w:sz w:val="23"/>
          <w:szCs w:val="23"/>
          <w:lang w:eastAsia="tr-TR"/>
        </w:rPr>
        <w:t> ve </w:t>
      </w:r>
      <w:r w:rsidRPr="00347D7C">
        <w:rPr>
          <w:rFonts w:ascii="Times New Roman" w:eastAsia="Times New Roman" w:hAnsi="Times New Roman" w:cs="Times New Roman"/>
          <w:b/>
          <w:sz w:val="23"/>
          <w:szCs w:val="23"/>
          <w:lang w:eastAsia="tr-TR"/>
        </w:rPr>
        <w:t>şifreyi</w:t>
      </w:r>
      <w:r w:rsidRPr="00347D7C">
        <w:rPr>
          <w:rFonts w:ascii="Times New Roman" w:eastAsia="Times New Roman" w:hAnsi="Times New Roman" w:cs="Times New Roman"/>
          <w:sz w:val="23"/>
          <w:szCs w:val="23"/>
          <w:lang w:eastAsia="tr-TR"/>
        </w:rPr>
        <w:t xml:space="preserve"> girmek.</w:t>
      </w:r>
    </w:p>
    <w:p w:rsidR="00347D7C" w:rsidRPr="0066340E" w:rsidRDefault="00347D7C" w:rsidP="0066340E">
      <w:pPr>
        <w:rPr>
          <w:rFonts w:ascii="Times New Roman" w:hAnsi="Times New Roman" w:cs="Times New Roman"/>
        </w:rPr>
      </w:pPr>
      <w:r w:rsidRPr="0066340E">
        <w:rPr>
          <w:rFonts w:ascii="Times New Roman" w:eastAsia="Times New Roman" w:hAnsi="Times New Roman" w:cs="Times New Roman"/>
          <w:noProof/>
          <w:color w:val="2A88C5"/>
          <w:sz w:val="24"/>
          <w:szCs w:val="24"/>
          <w:lang w:eastAsia="tr-TR"/>
        </w:rPr>
        <w:lastRenderedPageBreak/>
        <w:drawing>
          <wp:anchor distT="0" distB="0" distL="114300" distR="114300" simplePos="0" relativeHeight="251659264" behindDoc="0" locked="0" layoutInCell="1" allowOverlap="1">
            <wp:simplePos x="0" y="0"/>
            <wp:positionH relativeFrom="column">
              <wp:posOffset>945515</wp:posOffset>
            </wp:positionH>
            <wp:positionV relativeFrom="paragraph">
              <wp:posOffset>1905</wp:posOffset>
            </wp:positionV>
            <wp:extent cx="4467225" cy="2733675"/>
            <wp:effectExtent l="19050" t="0" r="9525" b="0"/>
            <wp:wrapSquare wrapText="bothSides"/>
            <wp:docPr id="3" name="Resim 3" descr="Dyned Nedir - Resimde, öğrenciler için Dyned giriş sayfası görseli v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ned Nedir - Resimde, öğrenciler için Dyned giriş sayfası görseli var.">
                      <a:hlinkClick r:id="rId8"/>
                    </pic:cNvPr>
                    <pic:cNvPicPr>
                      <a:picLocks noChangeAspect="1" noChangeArrowheads="1"/>
                    </pic:cNvPicPr>
                  </pic:nvPicPr>
                  <pic:blipFill>
                    <a:blip r:embed="rId9"/>
                    <a:srcRect/>
                    <a:stretch>
                      <a:fillRect/>
                    </a:stretch>
                  </pic:blipFill>
                  <pic:spPr bwMode="auto">
                    <a:xfrm>
                      <a:off x="0" y="0"/>
                      <a:ext cx="4467225" cy="2733675"/>
                    </a:xfrm>
                    <a:prstGeom prst="rect">
                      <a:avLst/>
                    </a:prstGeom>
                    <a:noFill/>
                    <a:ln w="9525">
                      <a:noFill/>
                      <a:miter lim="800000"/>
                      <a:headEnd/>
                      <a:tailEnd/>
                    </a:ln>
                  </pic:spPr>
                </pic:pic>
              </a:graphicData>
            </a:graphic>
          </wp:anchor>
        </w:drawing>
      </w:r>
    </w:p>
    <w:p w:rsidR="00EC02E2" w:rsidRPr="0066340E" w:rsidRDefault="00EC02E2" w:rsidP="0066340E">
      <w:pPr>
        <w:shd w:val="clear" w:color="auto" w:fill="FFFFFF"/>
        <w:spacing w:before="315" w:after="158"/>
        <w:outlineLvl w:val="1"/>
        <w:rPr>
          <w:rFonts w:ascii="Times New Roman" w:eastAsia="Times New Roman" w:hAnsi="Times New Roman" w:cs="Times New Roman"/>
          <w:sz w:val="40"/>
          <w:szCs w:val="48"/>
          <w:lang w:eastAsia="tr-TR"/>
        </w:rPr>
      </w:pPr>
    </w:p>
    <w:p w:rsidR="00EC02E2" w:rsidRPr="0066340E" w:rsidRDefault="00EC02E2" w:rsidP="0066340E">
      <w:pPr>
        <w:shd w:val="clear" w:color="auto" w:fill="FFFFFF"/>
        <w:spacing w:before="315" w:after="158"/>
        <w:outlineLvl w:val="1"/>
        <w:rPr>
          <w:rFonts w:ascii="Times New Roman" w:eastAsia="Times New Roman" w:hAnsi="Times New Roman" w:cs="Times New Roman"/>
          <w:sz w:val="40"/>
          <w:szCs w:val="48"/>
          <w:lang w:eastAsia="tr-TR"/>
        </w:rPr>
      </w:pPr>
    </w:p>
    <w:p w:rsidR="00EC02E2" w:rsidRPr="0066340E" w:rsidRDefault="00EC02E2" w:rsidP="0066340E">
      <w:pPr>
        <w:shd w:val="clear" w:color="auto" w:fill="FFFFFF"/>
        <w:spacing w:before="315" w:after="158"/>
        <w:outlineLvl w:val="1"/>
        <w:rPr>
          <w:rFonts w:ascii="Times New Roman" w:eastAsia="Times New Roman" w:hAnsi="Times New Roman" w:cs="Times New Roman"/>
          <w:sz w:val="40"/>
          <w:szCs w:val="48"/>
          <w:lang w:eastAsia="tr-TR"/>
        </w:rPr>
      </w:pPr>
    </w:p>
    <w:p w:rsidR="00EC02E2" w:rsidRPr="0066340E" w:rsidRDefault="00EC02E2" w:rsidP="0066340E">
      <w:pPr>
        <w:shd w:val="clear" w:color="auto" w:fill="FFFFFF"/>
        <w:spacing w:before="315" w:after="158"/>
        <w:outlineLvl w:val="1"/>
        <w:rPr>
          <w:rFonts w:ascii="Times New Roman" w:eastAsia="Times New Roman" w:hAnsi="Times New Roman" w:cs="Times New Roman"/>
          <w:sz w:val="40"/>
          <w:szCs w:val="48"/>
          <w:lang w:eastAsia="tr-TR"/>
        </w:rPr>
      </w:pPr>
    </w:p>
    <w:p w:rsidR="00EC02E2" w:rsidRPr="0066340E" w:rsidRDefault="00EC02E2" w:rsidP="0066340E">
      <w:pPr>
        <w:shd w:val="clear" w:color="auto" w:fill="FFFFFF"/>
        <w:spacing w:before="315" w:after="158"/>
        <w:outlineLvl w:val="1"/>
        <w:rPr>
          <w:rFonts w:ascii="Times New Roman" w:eastAsia="Times New Roman" w:hAnsi="Times New Roman" w:cs="Times New Roman"/>
          <w:sz w:val="40"/>
          <w:szCs w:val="48"/>
          <w:lang w:eastAsia="tr-TR"/>
        </w:rPr>
      </w:pPr>
    </w:p>
    <w:p w:rsidR="00347D7C" w:rsidRPr="00347D7C" w:rsidRDefault="00347D7C" w:rsidP="0066340E">
      <w:pPr>
        <w:shd w:val="clear" w:color="auto" w:fill="FFFFFF"/>
        <w:spacing w:before="315" w:after="158"/>
        <w:outlineLvl w:val="1"/>
        <w:rPr>
          <w:rFonts w:ascii="Times New Roman" w:eastAsia="Times New Roman" w:hAnsi="Times New Roman" w:cs="Times New Roman"/>
          <w:b/>
          <w:sz w:val="40"/>
          <w:szCs w:val="48"/>
          <w:lang w:eastAsia="tr-TR"/>
        </w:rPr>
      </w:pPr>
      <w:r w:rsidRPr="00347D7C">
        <w:rPr>
          <w:rFonts w:ascii="Times New Roman" w:eastAsia="Times New Roman" w:hAnsi="Times New Roman" w:cs="Times New Roman"/>
          <w:b/>
          <w:sz w:val="40"/>
          <w:szCs w:val="48"/>
          <w:lang w:eastAsia="tr-TR"/>
        </w:rPr>
        <w:t xml:space="preserve">Cep Telefonuna ve Tablete </w:t>
      </w:r>
      <w:proofErr w:type="spellStart"/>
      <w:r w:rsidRPr="00347D7C">
        <w:rPr>
          <w:rFonts w:ascii="Times New Roman" w:eastAsia="Times New Roman" w:hAnsi="Times New Roman" w:cs="Times New Roman"/>
          <w:b/>
          <w:sz w:val="40"/>
          <w:szCs w:val="48"/>
          <w:lang w:eastAsia="tr-TR"/>
        </w:rPr>
        <w:t>Dyned</w:t>
      </w:r>
      <w:proofErr w:type="spellEnd"/>
      <w:r w:rsidRPr="00347D7C">
        <w:rPr>
          <w:rFonts w:ascii="Times New Roman" w:eastAsia="Times New Roman" w:hAnsi="Times New Roman" w:cs="Times New Roman"/>
          <w:b/>
          <w:sz w:val="40"/>
          <w:szCs w:val="48"/>
          <w:lang w:eastAsia="tr-TR"/>
        </w:rPr>
        <w:t xml:space="preserve"> Kurulum</w:t>
      </w:r>
    </w:p>
    <w:p w:rsidR="00347D7C" w:rsidRPr="00347D7C" w:rsidRDefault="00347D7C" w:rsidP="0066340E">
      <w:pPr>
        <w:shd w:val="clear" w:color="auto" w:fill="FFFFFF"/>
        <w:spacing w:before="100" w:beforeAutospacing="1" w:after="100" w:afterAutospacing="1"/>
        <w:rPr>
          <w:rFonts w:ascii="Times New Roman" w:eastAsia="Times New Roman" w:hAnsi="Times New Roman" w:cs="Times New Roman"/>
          <w:sz w:val="23"/>
          <w:szCs w:val="23"/>
          <w:lang w:eastAsia="tr-TR"/>
        </w:rPr>
      </w:pPr>
      <w:proofErr w:type="spellStart"/>
      <w:r w:rsidRPr="00347D7C">
        <w:rPr>
          <w:rFonts w:ascii="Times New Roman" w:eastAsia="Times New Roman" w:hAnsi="Times New Roman" w:cs="Times New Roman"/>
          <w:sz w:val="23"/>
          <w:szCs w:val="23"/>
          <w:lang w:eastAsia="tr-TR"/>
        </w:rPr>
        <w:t>Dyned</w:t>
      </w:r>
      <w:proofErr w:type="spellEnd"/>
      <w:r w:rsidRPr="00347D7C">
        <w:rPr>
          <w:rFonts w:ascii="Times New Roman" w:eastAsia="Times New Roman" w:hAnsi="Times New Roman" w:cs="Times New Roman"/>
          <w:sz w:val="23"/>
          <w:szCs w:val="23"/>
          <w:lang w:eastAsia="tr-TR"/>
        </w:rPr>
        <w:t xml:space="preserve"> kurulum için, öncelikle cep telefonu ve tabletin </w:t>
      </w:r>
      <w:proofErr w:type="spellStart"/>
      <w:r w:rsidRPr="00347D7C">
        <w:rPr>
          <w:rFonts w:ascii="Times New Roman" w:eastAsia="Times New Roman" w:hAnsi="Times New Roman" w:cs="Times New Roman"/>
          <w:sz w:val="23"/>
          <w:szCs w:val="23"/>
          <w:lang w:eastAsia="tr-TR"/>
        </w:rPr>
        <w:t>Android</w:t>
      </w:r>
      <w:proofErr w:type="spellEnd"/>
      <w:r w:rsidRPr="00347D7C">
        <w:rPr>
          <w:rFonts w:ascii="Times New Roman" w:eastAsia="Times New Roman" w:hAnsi="Times New Roman" w:cs="Times New Roman"/>
          <w:sz w:val="23"/>
          <w:szCs w:val="23"/>
          <w:lang w:eastAsia="tr-TR"/>
        </w:rPr>
        <w:t xml:space="preserve"> işletim sistemine sahip olması gerekiyor.</w:t>
      </w:r>
    </w:p>
    <w:p w:rsidR="00347D7C" w:rsidRPr="0066340E" w:rsidRDefault="00EC02E2" w:rsidP="0066340E">
      <w:pPr>
        <w:numPr>
          <w:ilvl w:val="0"/>
          <w:numId w:val="3"/>
        </w:numPr>
        <w:shd w:val="clear" w:color="auto" w:fill="FFFFFF"/>
        <w:spacing w:before="100" w:beforeAutospacing="1" w:after="100" w:afterAutospacing="1"/>
        <w:rPr>
          <w:rFonts w:ascii="Times New Roman" w:eastAsia="Times New Roman" w:hAnsi="Times New Roman" w:cs="Times New Roman"/>
          <w:sz w:val="23"/>
          <w:szCs w:val="23"/>
          <w:lang w:eastAsia="tr-TR"/>
        </w:rPr>
      </w:pPr>
      <w:r w:rsidRPr="0066340E">
        <w:rPr>
          <w:rFonts w:ascii="Times New Roman" w:eastAsia="Times New Roman" w:hAnsi="Times New Roman" w:cs="Times New Roman"/>
          <w:b/>
          <w:bCs/>
          <w:noProof/>
          <w:sz w:val="23"/>
          <w:lang w:eastAsia="tr-TR"/>
        </w:rPr>
        <w:drawing>
          <wp:anchor distT="0" distB="0" distL="114300" distR="114300" simplePos="0" relativeHeight="251658240" behindDoc="0" locked="0" layoutInCell="1" allowOverlap="1">
            <wp:simplePos x="0" y="0"/>
            <wp:positionH relativeFrom="column">
              <wp:posOffset>5641340</wp:posOffset>
            </wp:positionH>
            <wp:positionV relativeFrom="paragraph">
              <wp:posOffset>196850</wp:posOffset>
            </wp:positionV>
            <wp:extent cx="857250" cy="704850"/>
            <wp:effectExtent l="19050" t="0" r="0" b="0"/>
            <wp:wrapSquare wrapText="bothSides"/>
            <wp:docPr id="2" name="Resim 5" descr="Dyned Nedir - Cep Telefonuna ve Tablete Dyned Kurulu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yned Nedir - Cep Telefonuna ve Tablete Dyned Kurulum.">
                      <a:hlinkClick r:id="rId10"/>
                    </pic:cNvPr>
                    <pic:cNvPicPr>
                      <a:picLocks noChangeAspect="1" noChangeArrowheads="1"/>
                    </pic:cNvPicPr>
                  </pic:nvPicPr>
                  <pic:blipFill>
                    <a:blip r:embed="rId11"/>
                    <a:srcRect/>
                    <a:stretch>
                      <a:fillRect/>
                    </a:stretch>
                  </pic:blipFill>
                  <pic:spPr bwMode="auto">
                    <a:xfrm>
                      <a:off x="0" y="0"/>
                      <a:ext cx="857250" cy="704850"/>
                    </a:xfrm>
                    <a:prstGeom prst="rect">
                      <a:avLst/>
                    </a:prstGeom>
                    <a:noFill/>
                    <a:ln w="9525">
                      <a:noFill/>
                      <a:miter lim="800000"/>
                      <a:headEnd/>
                      <a:tailEnd/>
                    </a:ln>
                  </pic:spPr>
                </pic:pic>
              </a:graphicData>
            </a:graphic>
          </wp:anchor>
        </w:drawing>
      </w:r>
      <w:hyperlink r:id="rId12" w:tgtFrame="_blank" w:history="1">
        <w:proofErr w:type="spellStart"/>
        <w:r w:rsidR="00347D7C" w:rsidRPr="0066340E">
          <w:rPr>
            <w:rFonts w:ascii="Times New Roman" w:eastAsia="Times New Roman" w:hAnsi="Times New Roman" w:cs="Times New Roman"/>
            <w:b/>
            <w:bCs/>
            <w:sz w:val="23"/>
            <w:lang w:eastAsia="tr-TR"/>
          </w:rPr>
          <w:t>Play</w:t>
        </w:r>
        <w:proofErr w:type="spellEnd"/>
        <w:r w:rsidR="00347D7C" w:rsidRPr="0066340E">
          <w:rPr>
            <w:rFonts w:ascii="Times New Roman" w:eastAsia="Times New Roman" w:hAnsi="Times New Roman" w:cs="Times New Roman"/>
            <w:b/>
            <w:bCs/>
            <w:sz w:val="23"/>
            <w:lang w:eastAsia="tr-TR"/>
          </w:rPr>
          <w:t xml:space="preserve"> </w:t>
        </w:r>
        <w:proofErr w:type="spellStart"/>
        <w:r w:rsidR="00347D7C" w:rsidRPr="0066340E">
          <w:rPr>
            <w:rFonts w:ascii="Times New Roman" w:eastAsia="Times New Roman" w:hAnsi="Times New Roman" w:cs="Times New Roman"/>
            <w:b/>
            <w:bCs/>
            <w:sz w:val="23"/>
            <w:lang w:eastAsia="tr-TR"/>
          </w:rPr>
          <w:t>Store</w:t>
        </w:r>
        <w:proofErr w:type="spellEnd"/>
      </w:hyperlink>
      <w:r w:rsidR="00347D7C" w:rsidRPr="00347D7C">
        <w:rPr>
          <w:rFonts w:ascii="Times New Roman" w:eastAsia="Times New Roman" w:hAnsi="Times New Roman" w:cs="Times New Roman"/>
          <w:sz w:val="23"/>
          <w:szCs w:val="23"/>
          <w:lang w:eastAsia="tr-TR"/>
        </w:rPr>
        <w:t>‘a giriş yapın. Arama çubuğuna “</w:t>
      </w:r>
      <w:proofErr w:type="spellStart"/>
      <w:r w:rsidR="00347D7C" w:rsidRPr="0066340E">
        <w:rPr>
          <w:rFonts w:ascii="Times New Roman" w:eastAsia="Times New Roman" w:hAnsi="Times New Roman" w:cs="Times New Roman"/>
          <w:i/>
          <w:iCs/>
          <w:color w:val="000000"/>
          <w:sz w:val="23"/>
          <w:lang w:eastAsia="tr-TR"/>
        </w:rPr>
        <w:t>Dyned</w:t>
      </w:r>
      <w:proofErr w:type="spellEnd"/>
      <w:r w:rsidR="00347D7C" w:rsidRPr="00347D7C">
        <w:rPr>
          <w:rFonts w:ascii="Times New Roman" w:eastAsia="Times New Roman" w:hAnsi="Times New Roman" w:cs="Times New Roman"/>
          <w:sz w:val="23"/>
          <w:szCs w:val="23"/>
          <w:lang w:eastAsia="tr-TR"/>
        </w:rPr>
        <w:t xml:space="preserve">” yazın. Çıkan arama sonuçlarından </w:t>
      </w:r>
      <w:proofErr w:type="spellStart"/>
      <w:r w:rsidR="00347D7C" w:rsidRPr="00347D7C">
        <w:rPr>
          <w:rFonts w:ascii="Times New Roman" w:eastAsia="Times New Roman" w:hAnsi="Times New Roman" w:cs="Times New Roman"/>
          <w:sz w:val="23"/>
          <w:szCs w:val="23"/>
          <w:lang w:eastAsia="tr-TR"/>
        </w:rPr>
        <w:t>Dyned</w:t>
      </w:r>
      <w:proofErr w:type="spellEnd"/>
      <w:r w:rsidR="00347D7C" w:rsidRPr="00347D7C">
        <w:rPr>
          <w:rFonts w:ascii="Times New Roman" w:eastAsia="Times New Roman" w:hAnsi="Times New Roman" w:cs="Times New Roman"/>
          <w:sz w:val="23"/>
          <w:szCs w:val="23"/>
          <w:lang w:eastAsia="tr-TR"/>
        </w:rPr>
        <w:t xml:space="preserve"> </w:t>
      </w:r>
      <w:proofErr w:type="gramStart"/>
      <w:r w:rsidR="00347D7C" w:rsidRPr="00347D7C">
        <w:rPr>
          <w:rFonts w:ascii="Times New Roman" w:eastAsia="Times New Roman" w:hAnsi="Times New Roman" w:cs="Times New Roman"/>
          <w:sz w:val="23"/>
          <w:szCs w:val="23"/>
          <w:lang w:eastAsia="tr-TR"/>
        </w:rPr>
        <w:t>logolu</w:t>
      </w:r>
      <w:proofErr w:type="gramEnd"/>
      <w:r w:rsidR="00347D7C" w:rsidRPr="00347D7C">
        <w:rPr>
          <w:rFonts w:ascii="Times New Roman" w:eastAsia="Times New Roman" w:hAnsi="Times New Roman" w:cs="Times New Roman"/>
          <w:sz w:val="23"/>
          <w:szCs w:val="23"/>
          <w:lang w:eastAsia="tr-TR"/>
        </w:rPr>
        <w:t xml:space="preserve"> olanı seçin. Ardından, yükle ve kabul et deyin. Uygulama yaklaşık 17 </w:t>
      </w:r>
      <w:proofErr w:type="spellStart"/>
      <w:r w:rsidR="00347D7C" w:rsidRPr="00347D7C">
        <w:rPr>
          <w:rFonts w:ascii="Times New Roman" w:eastAsia="Times New Roman" w:hAnsi="Times New Roman" w:cs="Times New Roman"/>
          <w:sz w:val="23"/>
          <w:szCs w:val="23"/>
          <w:lang w:eastAsia="tr-TR"/>
        </w:rPr>
        <w:t>mb</w:t>
      </w:r>
      <w:proofErr w:type="spellEnd"/>
      <w:r w:rsidR="00347D7C" w:rsidRPr="00347D7C">
        <w:rPr>
          <w:rFonts w:ascii="Times New Roman" w:eastAsia="Times New Roman" w:hAnsi="Times New Roman" w:cs="Times New Roman"/>
          <w:sz w:val="23"/>
          <w:szCs w:val="23"/>
          <w:lang w:eastAsia="tr-TR"/>
        </w:rPr>
        <w:t xml:space="preserve"> büyüklüğünde. Aşağıda, </w:t>
      </w:r>
      <w:proofErr w:type="spellStart"/>
      <w:r w:rsidR="00347D7C" w:rsidRPr="00347D7C">
        <w:rPr>
          <w:rFonts w:ascii="Times New Roman" w:eastAsia="Times New Roman" w:hAnsi="Times New Roman" w:cs="Times New Roman"/>
          <w:sz w:val="23"/>
          <w:szCs w:val="23"/>
          <w:lang w:eastAsia="tr-TR"/>
        </w:rPr>
        <w:t>Dyned</w:t>
      </w:r>
      <w:proofErr w:type="spellEnd"/>
      <w:r w:rsidR="00347D7C" w:rsidRPr="00347D7C">
        <w:rPr>
          <w:rFonts w:ascii="Times New Roman" w:eastAsia="Times New Roman" w:hAnsi="Times New Roman" w:cs="Times New Roman"/>
          <w:sz w:val="23"/>
          <w:szCs w:val="23"/>
          <w:lang w:eastAsia="tr-TR"/>
        </w:rPr>
        <w:t xml:space="preserve"> logosunun görseli bulunuyor.</w:t>
      </w:r>
    </w:p>
    <w:p w:rsidR="00347D7C" w:rsidRPr="00347D7C" w:rsidRDefault="00347D7C" w:rsidP="0066340E">
      <w:pPr>
        <w:shd w:val="clear" w:color="auto" w:fill="FFFFFF"/>
        <w:spacing w:before="100" w:beforeAutospacing="1" w:after="100" w:afterAutospacing="1"/>
        <w:rPr>
          <w:rFonts w:ascii="Times New Roman" w:eastAsia="Times New Roman" w:hAnsi="Times New Roman" w:cs="Times New Roman"/>
          <w:sz w:val="23"/>
          <w:szCs w:val="23"/>
          <w:lang w:eastAsia="tr-TR"/>
        </w:rPr>
      </w:pPr>
      <w:r w:rsidRPr="00347D7C">
        <w:rPr>
          <w:rFonts w:ascii="Times New Roman" w:eastAsia="Times New Roman" w:hAnsi="Times New Roman" w:cs="Times New Roman"/>
          <w:sz w:val="23"/>
          <w:szCs w:val="23"/>
          <w:lang w:eastAsia="tr-TR"/>
        </w:rPr>
        <w:t xml:space="preserve">Uygulamayı yükledikten sonra, </w:t>
      </w:r>
      <w:r w:rsidRPr="00347D7C">
        <w:rPr>
          <w:rFonts w:ascii="Times New Roman" w:eastAsia="Times New Roman" w:hAnsi="Times New Roman" w:cs="Times New Roman"/>
          <w:b/>
          <w:sz w:val="23"/>
          <w:szCs w:val="23"/>
          <w:lang w:eastAsia="tr-TR"/>
        </w:rPr>
        <w:t>“Ayarlar”</w:t>
      </w:r>
      <w:r w:rsidRPr="00347D7C">
        <w:rPr>
          <w:rFonts w:ascii="Times New Roman" w:eastAsia="Times New Roman" w:hAnsi="Times New Roman" w:cs="Times New Roman"/>
          <w:sz w:val="23"/>
          <w:szCs w:val="23"/>
          <w:lang w:eastAsia="tr-TR"/>
        </w:rPr>
        <w:t xml:space="preserve"> sayfası açılacak. Sayfa içerisinde bulunan </w:t>
      </w:r>
      <w:r w:rsidRPr="00347D7C">
        <w:rPr>
          <w:rFonts w:ascii="Times New Roman" w:eastAsia="Times New Roman" w:hAnsi="Times New Roman" w:cs="Times New Roman"/>
          <w:b/>
          <w:sz w:val="23"/>
          <w:szCs w:val="23"/>
          <w:lang w:eastAsia="tr-TR"/>
        </w:rPr>
        <w:t>Kayıt Yöneticisi Bilgisayarı</w:t>
      </w:r>
      <w:r w:rsidRPr="00347D7C">
        <w:rPr>
          <w:rFonts w:ascii="Times New Roman" w:eastAsia="Times New Roman" w:hAnsi="Times New Roman" w:cs="Times New Roman"/>
          <w:sz w:val="23"/>
          <w:szCs w:val="23"/>
          <w:lang w:eastAsia="tr-TR"/>
        </w:rPr>
        <w:t> bölümünde, </w:t>
      </w:r>
      <w:proofErr w:type="spellStart"/>
      <w:r w:rsidRPr="00347D7C">
        <w:rPr>
          <w:rFonts w:ascii="Times New Roman" w:eastAsia="Times New Roman" w:hAnsi="Times New Roman" w:cs="Times New Roman"/>
          <w:b/>
          <w:sz w:val="23"/>
          <w:szCs w:val="23"/>
          <w:lang w:eastAsia="tr-TR"/>
        </w:rPr>
        <w:t>Turkey</w:t>
      </w:r>
      <w:proofErr w:type="spellEnd"/>
      <w:r w:rsidRPr="00347D7C">
        <w:rPr>
          <w:rFonts w:ascii="Times New Roman" w:eastAsia="Times New Roman" w:hAnsi="Times New Roman" w:cs="Times New Roman"/>
          <w:b/>
          <w:sz w:val="23"/>
          <w:szCs w:val="23"/>
          <w:lang w:eastAsia="tr-TR"/>
        </w:rPr>
        <w:t xml:space="preserve"> (Sadece Resmi Okullar)</w:t>
      </w:r>
      <w:r w:rsidRPr="00347D7C">
        <w:rPr>
          <w:rFonts w:ascii="Times New Roman" w:eastAsia="Times New Roman" w:hAnsi="Times New Roman" w:cs="Times New Roman"/>
          <w:sz w:val="23"/>
          <w:szCs w:val="23"/>
          <w:lang w:eastAsia="tr-TR"/>
        </w:rPr>
        <w:t> tercih edin. Türkçe Destek kısmında, </w:t>
      </w:r>
      <w:r w:rsidRPr="00347D7C">
        <w:rPr>
          <w:rFonts w:ascii="Times New Roman" w:eastAsia="Times New Roman" w:hAnsi="Times New Roman" w:cs="Times New Roman"/>
          <w:b/>
          <w:sz w:val="23"/>
          <w:szCs w:val="23"/>
          <w:lang w:eastAsia="tr-TR"/>
        </w:rPr>
        <w:t>İngilizce/Türkçe</w:t>
      </w:r>
      <w:r w:rsidRPr="0066340E">
        <w:rPr>
          <w:rFonts w:ascii="Times New Roman" w:eastAsia="Times New Roman" w:hAnsi="Times New Roman" w:cs="Times New Roman"/>
          <w:sz w:val="23"/>
          <w:szCs w:val="23"/>
          <w:lang w:eastAsia="tr-TR"/>
        </w:rPr>
        <w:t xml:space="preserve"> </w:t>
      </w:r>
      <w:r w:rsidRPr="00347D7C">
        <w:rPr>
          <w:rFonts w:ascii="Times New Roman" w:eastAsia="Times New Roman" w:hAnsi="Times New Roman" w:cs="Times New Roman"/>
          <w:sz w:val="23"/>
          <w:szCs w:val="23"/>
          <w:lang w:eastAsia="tr-TR"/>
        </w:rPr>
        <w:t>seçeneğini seçin. Son olarak </w:t>
      </w:r>
      <w:r w:rsidRPr="00347D7C">
        <w:rPr>
          <w:rFonts w:ascii="Times New Roman" w:eastAsia="Times New Roman" w:hAnsi="Times New Roman" w:cs="Times New Roman"/>
          <w:b/>
          <w:sz w:val="23"/>
          <w:szCs w:val="23"/>
          <w:lang w:eastAsia="tr-TR"/>
        </w:rPr>
        <w:t>Bitti </w:t>
      </w:r>
      <w:r w:rsidRPr="00347D7C">
        <w:rPr>
          <w:rFonts w:ascii="Times New Roman" w:eastAsia="Times New Roman" w:hAnsi="Times New Roman" w:cs="Times New Roman"/>
          <w:sz w:val="23"/>
          <w:szCs w:val="23"/>
          <w:lang w:eastAsia="tr-TR"/>
        </w:rPr>
        <w:t xml:space="preserve">deyin. </w:t>
      </w:r>
      <w:proofErr w:type="spellStart"/>
      <w:r w:rsidRPr="00347D7C">
        <w:rPr>
          <w:rFonts w:ascii="Times New Roman" w:eastAsia="Times New Roman" w:hAnsi="Times New Roman" w:cs="Times New Roman"/>
          <w:sz w:val="23"/>
          <w:szCs w:val="23"/>
          <w:lang w:eastAsia="tr-TR"/>
        </w:rPr>
        <w:t>Dyned</w:t>
      </w:r>
      <w:proofErr w:type="spellEnd"/>
      <w:r w:rsidRPr="00347D7C">
        <w:rPr>
          <w:rFonts w:ascii="Times New Roman" w:eastAsia="Times New Roman" w:hAnsi="Times New Roman" w:cs="Times New Roman"/>
          <w:sz w:val="23"/>
          <w:szCs w:val="23"/>
          <w:lang w:eastAsia="tr-TR"/>
        </w:rPr>
        <w:t xml:space="preserve"> kurulum işlemi tamamlanmıştır.</w:t>
      </w:r>
    </w:p>
    <w:p w:rsidR="00347D7C" w:rsidRPr="0066340E" w:rsidRDefault="00347D7C" w:rsidP="0066340E">
      <w:pPr>
        <w:pStyle w:val="Balk4"/>
        <w:shd w:val="clear" w:color="auto" w:fill="FFFFFF"/>
        <w:spacing w:before="158" w:after="158"/>
        <w:rPr>
          <w:rFonts w:ascii="Times New Roman" w:hAnsi="Times New Roman" w:cs="Times New Roman"/>
          <w:bCs w:val="0"/>
          <w:i w:val="0"/>
          <w:color w:val="auto"/>
          <w:sz w:val="27"/>
          <w:szCs w:val="27"/>
        </w:rPr>
      </w:pPr>
      <w:proofErr w:type="spellStart"/>
      <w:r w:rsidRPr="0066340E">
        <w:rPr>
          <w:rFonts w:ascii="Times New Roman" w:hAnsi="Times New Roman" w:cs="Times New Roman"/>
          <w:bCs w:val="0"/>
          <w:i w:val="0"/>
          <w:color w:val="auto"/>
          <w:sz w:val="27"/>
          <w:szCs w:val="27"/>
        </w:rPr>
        <w:t>Placement</w:t>
      </w:r>
      <w:proofErr w:type="spellEnd"/>
      <w:r w:rsidRPr="0066340E">
        <w:rPr>
          <w:rFonts w:ascii="Times New Roman" w:hAnsi="Times New Roman" w:cs="Times New Roman"/>
          <w:bCs w:val="0"/>
          <w:i w:val="0"/>
          <w:color w:val="auto"/>
          <w:sz w:val="27"/>
          <w:szCs w:val="27"/>
        </w:rPr>
        <w:t xml:space="preserve"> Test</w:t>
      </w:r>
    </w:p>
    <w:p w:rsidR="00347D7C" w:rsidRPr="0066340E" w:rsidRDefault="00347D7C" w:rsidP="0066340E">
      <w:pPr>
        <w:pStyle w:val="NormalWeb"/>
        <w:shd w:val="clear" w:color="auto" w:fill="FFFFFF"/>
        <w:spacing w:line="276" w:lineRule="auto"/>
        <w:rPr>
          <w:sz w:val="23"/>
          <w:szCs w:val="23"/>
        </w:rPr>
      </w:pPr>
      <w:proofErr w:type="spellStart"/>
      <w:r w:rsidRPr="0066340E">
        <w:rPr>
          <w:sz w:val="23"/>
          <w:szCs w:val="23"/>
        </w:rPr>
        <w:t>Dyned</w:t>
      </w:r>
      <w:proofErr w:type="spellEnd"/>
      <w:r w:rsidRPr="0066340E">
        <w:rPr>
          <w:sz w:val="23"/>
          <w:szCs w:val="23"/>
        </w:rPr>
        <w:t>, öğrencilerin seviyesini belirlemek için, öncelikle öğrencilere </w:t>
      </w:r>
      <w:proofErr w:type="spellStart"/>
      <w:r w:rsidRPr="0066340E">
        <w:rPr>
          <w:rStyle w:val="Gl"/>
          <w:sz w:val="23"/>
          <w:szCs w:val="23"/>
        </w:rPr>
        <w:t>Placement</w:t>
      </w:r>
      <w:proofErr w:type="spellEnd"/>
      <w:r w:rsidRPr="0066340E">
        <w:rPr>
          <w:rStyle w:val="Gl"/>
          <w:sz w:val="23"/>
          <w:szCs w:val="23"/>
        </w:rPr>
        <w:t xml:space="preserve"> Test</w:t>
      </w:r>
      <w:r w:rsidRPr="0066340E">
        <w:rPr>
          <w:sz w:val="23"/>
          <w:szCs w:val="23"/>
        </w:rPr>
        <w:t> uygular. Öğrenci, e-posta ve şifre ile sisteme girdiğinde, bu sınavla seviyesi belirlenir ve eğitim, o seviyeden başlar.</w:t>
      </w:r>
    </w:p>
    <w:p w:rsidR="00347D7C" w:rsidRPr="0066340E" w:rsidRDefault="00347D7C" w:rsidP="0066340E">
      <w:pPr>
        <w:pStyle w:val="NormalWeb"/>
        <w:shd w:val="clear" w:color="auto" w:fill="FFFFFF"/>
        <w:spacing w:line="276" w:lineRule="auto"/>
        <w:rPr>
          <w:sz w:val="23"/>
          <w:szCs w:val="23"/>
        </w:rPr>
      </w:pPr>
      <w:r w:rsidRPr="0066340E">
        <w:rPr>
          <w:sz w:val="23"/>
          <w:szCs w:val="23"/>
        </w:rPr>
        <w:t>“</w:t>
      </w:r>
      <w:r w:rsidRPr="0066340E">
        <w:rPr>
          <w:rStyle w:val="Vurgu"/>
          <w:sz w:val="23"/>
          <w:szCs w:val="23"/>
        </w:rPr>
        <w:t>Yerleştirme Sınavı</w:t>
      </w:r>
      <w:r w:rsidRPr="0066340E">
        <w:rPr>
          <w:sz w:val="23"/>
          <w:szCs w:val="23"/>
        </w:rPr>
        <w:t xml:space="preserve">” anlamına gelen </w:t>
      </w:r>
      <w:proofErr w:type="spellStart"/>
      <w:r w:rsidRPr="0066340E">
        <w:rPr>
          <w:sz w:val="23"/>
          <w:szCs w:val="23"/>
        </w:rPr>
        <w:t>Placement</w:t>
      </w:r>
      <w:proofErr w:type="spellEnd"/>
      <w:r w:rsidRPr="0066340E">
        <w:rPr>
          <w:sz w:val="23"/>
          <w:szCs w:val="23"/>
        </w:rPr>
        <w:t xml:space="preserve"> Test, bir nevi seviye belirleme sınavıdır. Öğrencilerin hangi programa yerleştirileceğini belirler. Öğrenciler, e-posta ve şifre ile sisteme girdiklerinde, ilk olarak </w:t>
      </w:r>
      <w:proofErr w:type="spellStart"/>
      <w:r w:rsidRPr="0066340E">
        <w:rPr>
          <w:sz w:val="23"/>
          <w:szCs w:val="23"/>
        </w:rPr>
        <w:t>Placement</w:t>
      </w:r>
      <w:proofErr w:type="spellEnd"/>
      <w:r w:rsidRPr="0066340E">
        <w:rPr>
          <w:sz w:val="23"/>
          <w:szCs w:val="23"/>
        </w:rPr>
        <w:t xml:space="preserve"> Test’i tanımak için </w:t>
      </w:r>
      <w:proofErr w:type="spellStart"/>
      <w:r w:rsidRPr="0066340E">
        <w:rPr>
          <w:b/>
          <w:sz w:val="23"/>
          <w:szCs w:val="23"/>
        </w:rPr>
        <w:t>Practice</w:t>
      </w:r>
      <w:proofErr w:type="spellEnd"/>
      <w:r w:rsidRPr="0066340E">
        <w:rPr>
          <w:b/>
          <w:sz w:val="23"/>
          <w:szCs w:val="23"/>
        </w:rPr>
        <w:t xml:space="preserve"> Test‘i</w:t>
      </w:r>
      <w:r w:rsidRPr="0066340E">
        <w:rPr>
          <w:sz w:val="23"/>
          <w:szCs w:val="23"/>
        </w:rPr>
        <w:t xml:space="preserve"> alırlar. 8 </w:t>
      </w:r>
      <w:proofErr w:type="gramStart"/>
      <w:r w:rsidRPr="0066340E">
        <w:rPr>
          <w:sz w:val="23"/>
          <w:szCs w:val="23"/>
        </w:rPr>
        <w:t>sorudan</w:t>
      </w:r>
      <w:proofErr w:type="gramEnd"/>
      <w:r w:rsidRPr="0066340E">
        <w:rPr>
          <w:sz w:val="23"/>
          <w:szCs w:val="23"/>
        </w:rPr>
        <w:t xml:space="preserve"> oluşan bu sınavın puana bir etkisi yoktur.</w:t>
      </w:r>
    </w:p>
    <w:p w:rsidR="00347D7C" w:rsidRPr="0066340E" w:rsidRDefault="00347D7C" w:rsidP="0066340E">
      <w:pPr>
        <w:pStyle w:val="NormalWeb"/>
        <w:shd w:val="clear" w:color="auto" w:fill="FFFFFF"/>
        <w:spacing w:line="276" w:lineRule="auto"/>
        <w:rPr>
          <w:sz w:val="23"/>
          <w:szCs w:val="23"/>
        </w:rPr>
      </w:pPr>
      <w:r w:rsidRPr="0066340E">
        <w:rPr>
          <w:sz w:val="23"/>
          <w:szCs w:val="23"/>
        </w:rPr>
        <w:t xml:space="preserve">Öğrenciler, </w:t>
      </w:r>
      <w:proofErr w:type="spellStart"/>
      <w:r w:rsidRPr="0066340E">
        <w:rPr>
          <w:sz w:val="23"/>
          <w:szCs w:val="23"/>
        </w:rPr>
        <w:t>Practice</w:t>
      </w:r>
      <w:proofErr w:type="spellEnd"/>
      <w:r w:rsidRPr="0066340E">
        <w:rPr>
          <w:sz w:val="23"/>
          <w:szCs w:val="23"/>
        </w:rPr>
        <w:t xml:space="preserve"> Test ile kendilerini denedikten sonra </w:t>
      </w:r>
      <w:proofErr w:type="spellStart"/>
      <w:r w:rsidRPr="0066340E">
        <w:rPr>
          <w:b/>
          <w:sz w:val="23"/>
          <w:szCs w:val="23"/>
        </w:rPr>
        <w:t>Part</w:t>
      </w:r>
      <w:proofErr w:type="spellEnd"/>
      <w:r w:rsidRPr="0066340E">
        <w:rPr>
          <w:b/>
          <w:sz w:val="23"/>
          <w:szCs w:val="23"/>
        </w:rPr>
        <w:t xml:space="preserve"> 1 </w:t>
      </w:r>
      <w:proofErr w:type="spellStart"/>
      <w:r w:rsidRPr="0066340E">
        <w:rPr>
          <w:b/>
          <w:sz w:val="23"/>
          <w:szCs w:val="23"/>
        </w:rPr>
        <w:t>Beginner</w:t>
      </w:r>
      <w:proofErr w:type="spellEnd"/>
      <w:r w:rsidRPr="0066340E">
        <w:rPr>
          <w:b/>
          <w:sz w:val="23"/>
          <w:szCs w:val="23"/>
        </w:rPr>
        <w:t> bölümü</w:t>
      </w:r>
      <w:r w:rsidRPr="0066340E">
        <w:rPr>
          <w:sz w:val="23"/>
          <w:szCs w:val="23"/>
        </w:rPr>
        <w:t xml:space="preserve"> ekranda çıkar ve sınav başlar. Soru sayısı, 60-75 arasında değişebilir. Eğer bu bölümde istenen başarı sağlanırsa, </w:t>
      </w:r>
      <w:proofErr w:type="spellStart"/>
      <w:r w:rsidRPr="0066340E">
        <w:rPr>
          <w:b/>
          <w:sz w:val="23"/>
          <w:szCs w:val="23"/>
        </w:rPr>
        <w:t>Part</w:t>
      </w:r>
      <w:proofErr w:type="spellEnd"/>
      <w:r w:rsidRPr="0066340E">
        <w:rPr>
          <w:b/>
          <w:sz w:val="23"/>
          <w:szCs w:val="23"/>
        </w:rPr>
        <w:t xml:space="preserve"> 2 </w:t>
      </w:r>
      <w:proofErr w:type="spellStart"/>
      <w:r w:rsidRPr="0066340E">
        <w:rPr>
          <w:b/>
          <w:sz w:val="23"/>
          <w:szCs w:val="23"/>
        </w:rPr>
        <w:t>Intermediate</w:t>
      </w:r>
      <w:proofErr w:type="spellEnd"/>
      <w:r w:rsidRPr="0066340E">
        <w:rPr>
          <w:sz w:val="23"/>
          <w:szCs w:val="23"/>
        </w:rPr>
        <w:t> bölümü otomatik olarak açılır.</w:t>
      </w:r>
    </w:p>
    <w:p w:rsidR="00347D7C" w:rsidRPr="0066340E" w:rsidRDefault="00347D7C" w:rsidP="0066340E">
      <w:pPr>
        <w:pStyle w:val="NormalWeb"/>
        <w:shd w:val="clear" w:color="auto" w:fill="FFFFFF"/>
        <w:spacing w:line="276" w:lineRule="auto"/>
        <w:rPr>
          <w:sz w:val="23"/>
          <w:szCs w:val="23"/>
        </w:rPr>
      </w:pPr>
      <w:r w:rsidRPr="0066340E">
        <w:rPr>
          <w:sz w:val="23"/>
          <w:szCs w:val="23"/>
        </w:rPr>
        <w:t>Yazılım, seviyenizi belirlerken, yanıt verme sürenize, doğruluğuna ve art arda vereceğiniz doğru ya da yanlış cevaplara bakar. Sorulara üst üste yanlış cevap verdiğiniz takdirde, sistem, sınavın tamamlanmasını beklemeden sınavı bitirir ve düzeyiniz belirlenmiş olur.</w:t>
      </w:r>
    </w:p>
    <w:sectPr w:rsidR="00347D7C" w:rsidRPr="0066340E" w:rsidSect="0066340E">
      <w:pgSz w:w="11906" w:h="16838"/>
      <w:pgMar w:top="426"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5B44"/>
    <w:multiLevelType w:val="multilevel"/>
    <w:tmpl w:val="BCA6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1603B"/>
    <w:multiLevelType w:val="multilevel"/>
    <w:tmpl w:val="E27E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BF0BF9"/>
    <w:multiLevelType w:val="multilevel"/>
    <w:tmpl w:val="E568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7D7C"/>
    <w:rsid w:val="00347D7C"/>
    <w:rsid w:val="0066340E"/>
    <w:rsid w:val="0069080C"/>
    <w:rsid w:val="00A124A7"/>
    <w:rsid w:val="00EC02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A7"/>
  </w:style>
  <w:style w:type="paragraph" w:styleId="Balk2">
    <w:name w:val="heading 2"/>
    <w:basedOn w:val="Normal"/>
    <w:link w:val="Balk2Char"/>
    <w:uiPriority w:val="9"/>
    <w:qFormat/>
    <w:rsid w:val="00347D7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347D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347D7C"/>
    <w:rPr>
      <w:i/>
      <w:iCs/>
    </w:rPr>
  </w:style>
  <w:style w:type="character" w:customStyle="1" w:styleId="Balk2Char">
    <w:name w:val="Başlık 2 Char"/>
    <w:basedOn w:val="VarsaylanParagrafYazTipi"/>
    <w:link w:val="Balk2"/>
    <w:uiPriority w:val="9"/>
    <w:rsid w:val="00347D7C"/>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47D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7D7C"/>
    <w:rPr>
      <w:b/>
      <w:bCs/>
    </w:rPr>
  </w:style>
  <w:style w:type="character" w:styleId="Kpr">
    <w:name w:val="Hyperlink"/>
    <w:basedOn w:val="VarsaylanParagrafYazTipi"/>
    <w:uiPriority w:val="99"/>
    <w:semiHidden/>
    <w:unhideWhenUsed/>
    <w:rsid w:val="00347D7C"/>
    <w:rPr>
      <w:color w:val="0000FF"/>
      <w:u w:val="single"/>
    </w:rPr>
  </w:style>
  <w:style w:type="paragraph" w:styleId="BalonMetni">
    <w:name w:val="Balloon Text"/>
    <w:basedOn w:val="Normal"/>
    <w:link w:val="BalonMetniChar"/>
    <w:uiPriority w:val="99"/>
    <w:semiHidden/>
    <w:unhideWhenUsed/>
    <w:rsid w:val="00347D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D7C"/>
    <w:rPr>
      <w:rFonts w:ascii="Tahoma" w:hAnsi="Tahoma" w:cs="Tahoma"/>
      <w:sz w:val="16"/>
      <w:szCs w:val="16"/>
    </w:rPr>
  </w:style>
  <w:style w:type="character" w:customStyle="1" w:styleId="Balk4Char">
    <w:name w:val="Başlık 4 Char"/>
    <w:basedOn w:val="VarsaylanParagrafYazTipi"/>
    <w:link w:val="Balk4"/>
    <w:uiPriority w:val="9"/>
    <w:semiHidden/>
    <w:rsid w:val="00347D7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86029944">
      <w:bodyDiv w:val="1"/>
      <w:marLeft w:val="0"/>
      <w:marRight w:val="0"/>
      <w:marTop w:val="0"/>
      <w:marBottom w:val="0"/>
      <w:divBdr>
        <w:top w:val="none" w:sz="0" w:space="0" w:color="auto"/>
        <w:left w:val="none" w:sz="0" w:space="0" w:color="auto"/>
        <w:bottom w:val="none" w:sz="0" w:space="0" w:color="auto"/>
        <w:right w:val="none" w:sz="0" w:space="0" w:color="auto"/>
      </w:divBdr>
    </w:div>
    <w:div w:id="399788814">
      <w:bodyDiv w:val="1"/>
      <w:marLeft w:val="0"/>
      <w:marRight w:val="0"/>
      <w:marTop w:val="0"/>
      <w:marBottom w:val="0"/>
      <w:divBdr>
        <w:top w:val="none" w:sz="0" w:space="0" w:color="auto"/>
        <w:left w:val="none" w:sz="0" w:space="0" w:color="auto"/>
        <w:bottom w:val="none" w:sz="0" w:space="0" w:color="auto"/>
        <w:right w:val="none" w:sz="0" w:space="0" w:color="auto"/>
      </w:divBdr>
    </w:div>
    <w:div w:id="1097557344">
      <w:bodyDiv w:val="1"/>
      <w:marLeft w:val="0"/>
      <w:marRight w:val="0"/>
      <w:marTop w:val="0"/>
      <w:marBottom w:val="0"/>
      <w:divBdr>
        <w:top w:val="none" w:sz="0" w:space="0" w:color="auto"/>
        <w:left w:val="none" w:sz="0" w:space="0" w:color="auto"/>
        <w:bottom w:val="none" w:sz="0" w:space="0" w:color="auto"/>
        <w:right w:val="none" w:sz="0" w:space="0" w:color="auto"/>
      </w:divBdr>
    </w:div>
    <w:div w:id="1947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emekta.com/wp-content/uploads/2018/01/dyned-nedir-ogrenciler-icin-dyned-giris-sayfasi.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y.google.com/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emekta.com/wp-content/uploads/2018/01/dyned-nedir-dyned-kurulum-asamalari.jpg" TargetMode="External"/><Relationship Id="rId11" Type="http://schemas.openxmlformats.org/officeDocument/2006/relationships/image" Target="media/image3.jpeg"/><Relationship Id="rId5" Type="http://schemas.openxmlformats.org/officeDocument/2006/relationships/hyperlink" Target="http://web2.dyned.com/download/student.shtml.en" TargetMode="External"/><Relationship Id="rId10" Type="http://schemas.openxmlformats.org/officeDocument/2006/relationships/hyperlink" Target="https://www.yemekta.com/wp-content/uploads/2018/01/dyned-nedir-cep-telefonu-tablete-dyned-kurulum.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2018-02-28T11:15:00Z</dcterms:created>
  <dcterms:modified xsi:type="dcterms:W3CDTF">2018-02-28T11:33:00Z</dcterms:modified>
</cp:coreProperties>
</file>